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DDE81" w14:textId="1DC7717F" w:rsidR="00113786" w:rsidRPr="00874C92" w:rsidRDefault="00136C8E">
      <w:pPr>
        <w:pStyle w:val="a8"/>
        <w:spacing w:line="260" w:lineRule="exact"/>
        <w:jc w:val="right"/>
        <w:rPr>
          <w:color w:val="000000" w:themeColor="text1"/>
          <w:sz w:val="21"/>
          <w:szCs w:val="21"/>
        </w:rPr>
      </w:pPr>
      <w:r w:rsidRPr="00874C92">
        <w:rPr>
          <w:rFonts w:hint="eastAsia"/>
          <w:color w:val="000000" w:themeColor="text1"/>
          <w:sz w:val="21"/>
          <w:szCs w:val="21"/>
        </w:rPr>
        <w:t>20</w:t>
      </w:r>
      <w:r w:rsidR="00F85550" w:rsidRPr="00874C92">
        <w:rPr>
          <w:color w:val="000000" w:themeColor="text1"/>
          <w:sz w:val="21"/>
          <w:szCs w:val="21"/>
        </w:rPr>
        <w:t>21</w:t>
      </w:r>
      <w:r w:rsidRPr="00874C92">
        <w:rPr>
          <w:rFonts w:hint="eastAsia"/>
          <w:color w:val="000000" w:themeColor="text1"/>
          <w:sz w:val="21"/>
          <w:szCs w:val="21"/>
        </w:rPr>
        <w:t>年</w:t>
      </w:r>
      <w:r w:rsidR="00F85550" w:rsidRPr="00874C92">
        <w:rPr>
          <w:rFonts w:hint="eastAsia"/>
          <w:color w:val="000000" w:themeColor="text1"/>
          <w:sz w:val="21"/>
          <w:szCs w:val="21"/>
        </w:rPr>
        <w:t>1</w:t>
      </w:r>
      <w:r w:rsidR="00F85550" w:rsidRPr="00874C92">
        <w:rPr>
          <w:color w:val="000000" w:themeColor="text1"/>
          <w:sz w:val="21"/>
          <w:szCs w:val="21"/>
        </w:rPr>
        <w:t>2</w:t>
      </w:r>
      <w:r w:rsidRPr="00874C92">
        <w:rPr>
          <w:rFonts w:hint="eastAsia"/>
          <w:color w:val="000000" w:themeColor="text1"/>
          <w:sz w:val="21"/>
          <w:szCs w:val="21"/>
        </w:rPr>
        <w:t>月吉日</w:t>
      </w:r>
    </w:p>
    <w:p w14:paraId="0F3DAE0B" w14:textId="77777777" w:rsidR="00113786" w:rsidRDefault="00136C8E">
      <w:pPr>
        <w:pStyle w:val="ab"/>
        <w:tabs>
          <w:tab w:val="left" w:pos="900"/>
        </w:tabs>
        <w:spacing w:line="260" w:lineRule="exact"/>
        <w:rPr>
          <w:rFonts w:ascii="ＭＳ 明朝" w:hAnsi="ＭＳ 明朝"/>
          <w:sz w:val="21"/>
          <w:szCs w:val="21"/>
        </w:rPr>
      </w:pPr>
      <w:r>
        <w:rPr>
          <w:rFonts w:ascii="ＭＳ 明朝" w:hAnsi="ＭＳ 明朝" w:hint="eastAsia"/>
          <w:sz w:val="21"/>
          <w:szCs w:val="21"/>
        </w:rPr>
        <w:t>会員・会誌購読者　各位</w:t>
      </w:r>
    </w:p>
    <w:p w14:paraId="4C4A91CB" w14:textId="77777777" w:rsidR="00113786" w:rsidRDefault="00136C8E">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公益社団法人日本技術士会 中国本部</w:t>
      </w:r>
    </w:p>
    <w:p w14:paraId="63C8029E" w14:textId="77777777" w:rsidR="00113786" w:rsidRDefault="00136C8E">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本部長　　大田　一夫</w:t>
      </w:r>
    </w:p>
    <w:p w14:paraId="0B195A7E" w14:textId="77777777" w:rsidR="00113786" w:rsidRDefault="00136C8E">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建設部会長　浅間　康史</w:t>
      </w:r>
    </w:p>
    <w:p w14:paraId="66B1473F" w14:textId="77777777" w:rsidR="00113786" w:rsidRDefault="00136C8E">
      <w:pPr>
        <w:tabs>
          <w:tab w:val="left" w:pos="900"/>
          <w:tab w:val="left" w:pos="4320"/>
        </w:tabs>
        <w:spacing w:line="260" w:lineRule="exact"/>
        <w:jc w:val="right"/>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51072" behindDoc="0" locked="0" layoutInCell="1" allowOverlap="1" wp14:anchorId="58DD7F7C" wp14:editId="4470A119">
                <wp:simplePos x="0" y="0"/>
                <wp:positionH relativeFrom="column">
                  <wp:posOffset>3810</wp:posOffset>
                </wp:positionH>
                <wp:positionV relativeFrom="paragraph">
                  <wp:posOffset>50165</wp:posOffset>
                </wp:positionV>
                <wp:extent cx="6057900" cy="717550"/>
                <wp:effectExtent l="0" t="0" r="19050" b="6350"/>
                <wp:wrapNone/>
                <wp:docPr id="4" name="グループ化 4"/>
                <wp:cNvGraphicFramePr/>
                <a:graphic xmlns:a="http://schemas.openxmlformats.org/drawingml/2006/main">
                  <a:graphicData uri="http://schemas.microsoft.com/office/word/2010/wordprocessingGroup">
                    <wpg:wgp>
                      <wpg:cNvGrpSpPr/>
                      <wpg:grpSpPr>
                        <a:xfrm>
                          <a:off x="0" y="0"/>
                          <a:ext cx="6057900" cy="717551"/>
                          <a:chOff x="0" y="0"/>
                          <a:chExt cx="6057900" cy="920308"/>
                        </a:xfrm>
                      </wpg:grpSpPr>
                      <wps:wsp>
                        <wps:cNvPr id="11" name="AutoShape 17"/>
                        <wps:cNvSpPr>
                          <a:spLocks noChangeArrowheads="1"/>
                        </wps:cNvSpPr>
                        <wps:spPr bwMode="auto">
                          <a:xfrm>
                            <a:off x="0" y="0"/>
                            <a:ext cx="6057900" cy="887730"/>
                          </a:xfrm>
                          <a:prstGeom prst="flowChartAlternateProcess">
                            <a:avLst/>
                          </a:prstGeom>
                          <a:solidFill>
                            <a:srgbClr val="FFFF99"/>
                          </a:solidFill>
                          <a:ln w="15875">
                            <a:solidFill>
                              <a:srgbClr val="000000"/>
                            </a:solidFill>
                            <a:miter lim="800000"/>
                          </a:ln>
                        </wps:spPr>
                        <wps:bodyPr rot="0" vert="horz" wrap="square" lIns="74295" tIns="8890" rIns="74295" bIns="8890" anchor="t" anchorCtr="0" upright="1">
                          <a:noAutofit/>
                        </wps:bodyPr>
                      </wps:wsp>
                      <wps:wsp>
                        <wps:cNvPr id="12" name="Text Box 18"/>
                        <wps:cNvSpPr txBox="1">
                          <a:spLocks noChangeArrowheads="1"/>
                        </wps:cNvSpPr>
                        <wps:spPr bwMode="auto">
                          <a:xfrm>
                            <a:off x="19051" y="43132"/>
                            <a:ext cx="6026150" cy="877176"/>
                          </a:xfrm>
                          <a:prstGeom prst="rect">
                            <a:avLst/>
                          </a:prstGeom>
                          <a:noFill/>
                          <a:ln>
                            <a:noFill/>
                          </a:ln>
                        </wps:spPr>
                        <wps:txbx>
                          <w:txbxContent>
                            <w:p w14:paraId="4D14371C" w14:textId="77DF31FF" w:rsidR="00113786" w:rsidRDefault="00136C8E">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「第３回</w:t>
                              </w:r>
                              <w:r w:rsidR="00AB2410">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建設部会講演会」</w:t>
                              </w:r>
                              <w:r>
                                <w:rPr>
                                  <w:rFonts w:ascii="Arial" w:eastAsia="ＭＳ ゴシック" w:hAnsi="Arial" w:cs="Arial"/>
                                  <w:b/>
                                  <w:color w:val="0000FF"/>
                                  <w:sz w:val="32"/>
                                  <w:szCs w:val="32"/>
                                </w:rPr>
                                <w:t>（ご案内）</w:t>
                              </w:r>
                            </w:p>
                            <w:p w14:paraId="1B931A7F" w14:textId="5B200EA8" w:rsidR="00113786" w:rsidRDefault="00136C8E">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　建設部会</w:t>
                              </w:r>
                            </w:p>
                            <w:p w14:paraId="756C2E22" w14:textId="77777777" w:rsidR="00113786" w:rsidRDefault="00136C8E">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wps:txbx>
                        <wps:bodyPr rot="0" vert="horz" wrap="square" lIns="74295" tIns="8890" rIns="74295" bIns="8890" anchor="t" anchorCtr="0" upright="1">
                          <a:noAutofit/>
                        </wps:bodyPr>
                      </wps:wsp>
                    </wpg:wgp>
                  </a:graphicData>
                </a:graphic>
              </wp:anchor>
            </w:drawing>
          </mc:Choice>
          <mc:Fallback>
            <w:pict>
              <v:group w14:anchorId="58DD7F7C" id="グループ化 4" o:spid="_x0000_s1026" style="position:absolute;left:0;text-align:left;margin-left:.3pt;margin-top:3.95pt;width:477pt;height:56.5pt;z-index:251651072" coordsize="605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width:6057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190;top:431;width:60262;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4D14371C" w14:textId="77DF31FF" w:rsidR="00113786" w:rsidRDefault="00136C8E">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「第３回</w:t>
                        </w:r>
                        <w:r w:rsidR="00AB2410">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建設部会講演会」</w:t>
                        </w:r>
                        <w:r>
                          <w:rPr>
                            <w:rFonts w:ascii="Arial" w:eastAsia="ＭＳ ゴシック" w:hAnsi="Arial" w:cs="Arial"/>
                            <w:b/>
                            <w:color w:val="0000FF"/>
                            <w:sz w:val="32"/>
                            <w:szCs w:val="32"/>
                          </w:rPr>
                          <w:t>（ご案内）</w:t>
                        </w:r>
                      </w:p>
                      <w:p w14:paraId="1B931A7F" w14:textId="5B200EA8" w:rsidR="00113786" w:rsidRDefault="00136C8E">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　建設部会</w:t>
                        </w:r>
                      </w:p>
                      <w:p w14:paraId="756C2E22" w14:textId="77777777" w:rsidR="00113786" w:rsidRDefault="00136C8E">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v:textbox>
                </v:shape>
              </v:group>
            </w:pict>
          </mc:Fallback>
        </mc:AlternateContent>
      </w:r>
    </w:p>
    <w:p w14:paraId="3A0733EC" w14:textId="77777777" w:rsidR="00113786" w:rsidRDefault="00113786">
      <w:pPr>
        <w:tabs>
          <w:tab w:val="left" w:pos="900"/>
        </w:tabs>
        <w:spacing w:line="260" w:lineRule="exact"/>
        <w:rPr>
          <w:rFonts w:ascii="ＭＳ 明朝" w:hAnsi="ＭＳ 明朝"/>
          <w:sz w:val="22"/>
          <w:szCs w:val="22"/>
        </w:rPr>
      </w:pPr>
    </w:p>
    <w:p w14:paraId="415FBE20" w14:textId="77777777" w:rsidR="00113786" w:rsidRPr="00AB2410" w:rsidRDefault="00113786">
      <w:pPr>
        <w:tabs>
          <w:tab w:val="left" w:pos="900"/>
        </w:tabs>
        <w:spacing w:line="260" w:lineRule="exact"/>
        <w:rPr>
          <w:rFonts w:ascii="ＭＳ 明朝" w:hAnsi="ＭＳ 明朝"/>
          <w:sz w:val="22"/>
          <w:szCs w:val="22"/>
        </w:rPr>
      </w:pPr>
    </w:p>
    <w:p w14:paraId="110D9FDA" w14:textId="77777777" w:rsidR="00113786" w:rsidRDefault="00113786">
      <w:pPr>
        <w:tabs>
          <w:tab w:val="left" w:pos="900"/>
        </w:tabs>
        <w:spacing w:line="260" w:lineRule="exact"/>
        <w:rPr>
          <w:rFonts w:ascii="ＭＳ 明朝" w:hAnsi="ＭＳ 明朝"/>
          <w:sz w:val="22"/>
          <w:szCs w:val="22"/>
        </w:rPr>
      </w:pPr>
    </w:p>
    <w:p w14:paraId="52BA39F2" w14:textId="77777777" w:rsidR="00113786" w:rsidRDefault="00136C8E">
      <w:pPr>
        <w:tabs>
          <w:tab w:val="left" w:pos="900"/>
        </w:tabs>
        <w:spacing w:line="260" w:lineRule="exact"/>
        <w:rPr>
          <w:rFonts w:ascii="ＭＳ 明朝" w:hAnsi="ＭＳ 明朝"/>
          <w:b/>
          <w:sz w:val="22"/>
          <w:szCs w:val="22"/>
        </w:rPr>
      </w:pPr>
      <w:r>
        <w:rPr>
          <w:rFonts w:ascii="ＭＳ 明朝" w:hAnsi="ＭＳ 明朝" w:hint="eastAsia"/>
          <w:b/>
          <w:sz w:val="22"/>
          <w:szCs w:val="22"/>
        </w:rPr>
        <w:t xml:space="preserve">　　　　　　</w:t>
      </w:r>
    </w:p>
    <w:p w14:paraId="4D4DEB41" w14:textId="53AA3FDC" w:rsidR="00113786" w:rsidRPr="00C876FB" w:rsidRDefault="00136C8E">
      <w:pPr>
        <w:pStyle w:val="ab"/>
        <w:spacing w:line="260" w:lineRule="exact"/>
        <w:ind w:firstLineChars="100" w:firstLine="220"/>
        <w:rPr>
          <w:color w:val="000000" w:themeColor="text1"/>
        </w:rPr>
      </w:pPr>
      <w:r>
        <w:rPr>
          <w:bCs/>
        </w:rPr>
        <w:t>拝啓、</w:t>
      </w:r>
      <w:r>
        <w:t>時下益々ご清祥のこととお慶び申し上げます。平素は格別のご高配を賜り、厚くお礼申し上げます。</w:t>
      </w:r>
      <w:r>
        <w:rPr>
          <w:rFonts w:hint="eastAsia"/>
        </w:rPr>
        <w:t>建設産業は、国土強靭化</w:t>
      </w:r>
      <w:r w:rsidRPr="001F690D">
        <w:rPr>
          <w:rFonts w:hint="eastAsia"/>
          <w:color w:val="000000" w:themeColor="text1"/>
        </w:rPr>
        <w:t>に</w:t>
      </w:r>
      <w:r w:rsidR="00F85550" w:rsidRPr="001F690D">
        <w:rPr>
          <w:rFonts w:hint="eastAsia"/>
          <w:color w:val="000000" w:themeColor="text1"/>
        </w:rPr>
        <w:t>対する</w:t>
      </w:r>
      <w:r w:rsidRPr="001F690D">
        <w:rPr>
          <w:rFonts w:hint="eastAsia"/>
          <w:color w:val="000000" w:themeColor="text1"/>
        </w:rPr>
        <w:t>国民</w:t>
      </w:r>
      <w:r>
        <w:rPr>
          <w:rFonts w:hint="eastAsia"/>
        </w:rPr>
        <w:t>ニーズを背景にインフラ保全・整備の社会的要請が高まっています。一方、建設業界では経験豊かな技術者の引退や新規参入者の減少にともない慢性的な技術者不足、働き方改革が喫緊の課題として顕在化してきました。このような背景のもと国土交通省は技術進歩の著しいデジタル技術を活用し建設産業の生産性向上や職場環境改善の取り組みを進めています。</w:t>
      </w:r>
      <w:r>
        <w:rPr>
          <w:rFonts w:hint="eastAsia"/>
          <w:b/>
          <w:bCs/>
        </w:rPr>
        <w:t>中国本部建設部会</w:t>
      </w:r>
      <w:r>
        <w:rPr>
          <w:rFonts w:hint="eastAsia"/>
        </w:rPr>
        <w:t>は、ＤＸの中でも第</w:t>
      </w:r>
      <w:r>
        <w:rPr>
          <w:rFonts w:hint="eastAsia"/>
        </w:rPr>
        <w:t>3</w:t>
      </w:r>
      <w:r>
        <w:rPr>
          <w:rFonts w:hint="eastAsia"/>
        </w:rPr>
        <w:t>次ブームに入った人口知能（</w:t>
      </w:r>
      <w:r>
        <w:rPr>
          <w:rFonts w:hint="eastAsia"/>
        </w:rPr>
        <w:t>A</w:t>
      </w:r>
      <w:r>
        <w:rPr>
          <w:rFonts w:hint="eastAsia"/>
        </w:rPr>
        <w:t>Ｉ）に着目した講演会を開催します。講演会では建設産業とＡＩの適応性から実際の活用事例まで、各分野</w:t>
      </w:r>
      <w:r w:rsidRPr="00C876FB">
        <w:rPr>
          <w:rFonts w:hint="eastAsia"/>
          <w:color w:val="000000" w:themeColor="text1"/>
        </w:rPr>
        <w:t>で先進的は取り組みを実践される講師をお招きし、ご講演をいただきます。</w:t>
      </w:r>
    </w:p>
    <w:p w14:paraId="4146FD7F" w14:textId="68EF4F3A" w:rsidR="00113786" w:rsidRDefault="00136C8E">
      <w:pPr>
        <w:spacing w:beforeLines="50" w:before="144" w:line="260" w:lineRule="exact"/>
        <w:ind w:firstLineChars="100" w:firstLine="210"/>
      </w:pPr>
      <w:r w:rsidRPr="00C876FB">
        <w:rPr>
          <w:rFonts w:hint="eastAsia"/>
          <w:color w:val="000000" w:themeColor="text1"/>
        </w:rPr>
        <w:t>参加申し込みは、事務局事務の省力化のため、下記</w:t>
      </w:r>
      <w:r w:rsidRPr="00C876FB">
        <w:rPr>
          <w:rFonts w:hint="eastAsia"/>
          <w:color w:val="000000" w:themeColor="text1"/>
        </w:rPr>
        <w:t>URL</w:t>
      </w:r>
      <w:r w:rsidRPr="00C876FB">
        <w:rPr>
          <w:rFonts w:hint="eastAsia"/>
          <w:color w:val="000000" w:themeColor="text1"/>
        </w:rPr>
        <w:t>の専用申込フォームからお願いします。インターネットによる申込み</w:t>
      </w:r>
      <w:r w:rsidR="00F85550" w:rsidRPr="00C876FB">
        <w:rPr>
          <w:rFonts w:hint="eastAsia"/>
          <w:color w:val="000000" w:themeColor="text1"/>
        </w:rPr>
        <w:t>の詳細</w:t>
      </w:r>
      <w:r w:rsidRPr="00C876FB">
        <w:rPr>
          <w:rFonts w:hint="eastAsia"/>
          <w:color w:val="000000" w:themeColor="text1"/>
        </w:rPr>
        <w:t>は「</w:t>
      </w:r>
      <w:r w:rsidRPr="00130F4E">
        <w:rPr>
          <w:rFonts w:ascii="ＭＳ ゴシック" w:eastAsia="ＭＳ ゴシック" w:hAnsi="ＭＳ ゴシック" w:hint="eastAsia"/>
          <w:color w:val="FF0000"/>
        </w:rPr>
        <w:t>別紙</w:t>
      </w:r>
      <w:r w:rsidRPr="00F85550">
        <w:rPr>
          <w:rFonts w:hint="eastAsia"/>
        </w:rPr>
        <w:t>」</w:t>
      </w:r>
      <w:r w:rsidR="003046B8">
        <w:rPr>
          <w:rFonts w:hint="eastAsia"/>
        </w:rPr>
        <w:t>（添付資料ご参照）</w:t>
      </w:r>
      <w:r w:rsidRPr="00F85550">
        <w:rPr>
          <w:rFonts w:hint="eastAsia"/>
        </w:rPr>
        <w:t>を参照願います。</w:t>
      </w:r>
      <w:r>
        <w:br/>
      </w:r>
      <w:r>
        <w:rPr>
          <w:rFonts w:hint="eastAsia"/>
        </w:rPr>
        <w:t>なお、インターネットの利用環境のない方は</w:t>
      </w:r>
      <w:r>
        <w:rPr>
          <w:rFonts w:hint="eastAsia"/>
        </w:rPr>
        <w:t>FAX</w:t>
      </w:r>
      <w:r>
        <w:rPr>
          <w:rFonts w:hint="eastAsia"/>
        </w:rPr>
        <w:t>、電話での申込みも可能です。</w:t>
      </w:r>
    </w:p>
    <w:p w14:paraId="5B77C5A8" w14:textId="77777777" w:rsidR="00113786" w:rsidRDefault="00210610">
      <w:pPr>
        <w:spacing w:line="260" w:lineRule="exact"/>
        <w:jc w:val="center"/>
      </w:pPr>
      <w:hyperlink r:id="rId9" w:history="1">
        <w:r w:rsidR="00136C8E">
          <w:rPr>
            <w:rStyle w:val="af1"/>
          </w:rPr>
          <w:t>https://passmarket.yahoo.co.jp/event/show/detail/02sm4fbbnf221.html</w:t>
        </w:r>
      </w:hyperlink>
    </w:p>
    <w:p w14:paraId="1CE693AD" w14:textId="77777777" w:rsidR="00113786" w:rsidRDefault="00136C8E">
      <w:pPr>
        <w:spacing w:line="260" w:lineRule="exact"/>
        <w:jc w:val="right"/>
        <w:rPr>
          <w:rFonts w:ascii="ＭＳ 明朝" w:hAnsi="ＭＳ 明朝"/>
          <w:b/>
          <w:bCs/>
          <w:szCs w:val="21"/>
        </w:rPr>
      </w:pPr>
      <w:r>
        <w:rPr>
          <w:rFonts w:hAnsi="ＭＳ 明朝" w:hint="eastAsia"/>
          <w:szCs w:val="21"/>
        </w:rPr>
        <w:t>敬具</w:t>
      </w:r>
    </w:p>
    <w:p w14:paraId="54BC1EED" w14:textId="77777777" w:rsidR="00113786" w:rsidRDefault="00136C8E">
      <w:pPr>
        <w:pStyle w:val="ab"/>
        <w:snapToGrid w:val="0"/>
        <w:spacing w:line="260" w:lineRule="exact"/>
        <w:jc w:val="center"/>
        <w:rPr>
          <w:rFonts w:ascii="ＭＳ 明朝" w:hAnsi="ＭＳ 明朝"/>
          <w:sz w:val="21"/>
          <w:szCs w:val="21"/>
        </w:rPr>
      </w:pPr>
      <w:r>
        <w:rPr>
          <w:rFonts w:ascii="ＭＳ 明朝" w:hAnsi="ＭＳ 明朝" w:hint="eastAsia"/>
          <w:sz w:val="21"/>
          <w:szCs w:val="21"/>
        </w:rPr>
        <w:t>－ 記 －</w:t>
      </w:r>
    </w:p>
    <w:p w14:paraId="4FFB4416" w14:textId="70C8B594" w:rsidR="00113786" w:rsidRDefault="00136C8E">
      <w:pPr>
        <w:pStyle w:val="ab"/>
        <w:snapToGrid w:val="0"/>
        <w:spacing w:line="260" w:lineRule="exact"/>
        <w:rPr>
          <w:rFonts w:ascii="Arial" w:hAnsi="Arial" w:cs="Arial"/>
          <w:sz w:val="21"/>
          <w:szCs w:val="21"/>
        </w:rPr>
      </w:pPr>
      <w:r>
        <w:rPr>
          <w:rFonts w:ascii="ＭＳ ゴシック" w:eastAsia="ＭＳ ゴシック" w:hAnsi="ＭＳ ゴシック" w:cs="Arial"/>
          <w:sz w:val="21"/>
          <w:szCs w:val="21"/>
        </w:rPr>
        <w:t>1．主催：</w:t>
      </w:r>
      <w:r>
        <w:rPr>
          <w:rFonts w:ascii="Arial" w:hAnsi="Arial" w:cs="Arial" w:hint="eastAsia"/>
          <w:sz w:val="21"/>
          <w:szCs w:val="21"/>
        </w:rPr>
        <w:t>公益社団法人</w:t>
      </w:r>
      <w:r>
        <w:rPr>
          <w:rFonts w:ascii="Arial" w:hAnsi="Arial" w:cs="Arial"/>
          <w:sz w:val="21"/>
          <w:szCs w:val="21"/>
        </w:rPr>
        <w:t>日本技術士会</w:t>
      </w:r>
      <w:r>
        <w:rPr>
          <w:rFonts w:ascii="Arial" w:hAnsi="Arial" w:cs="Arial"/>
          <w:sz w:val="21"/>
          <w:szCs w:val="21"/>
        </w:rPr>
        <w:t xml:space="preserve"> </w:t>
      </w:r>
      <w:r>
        <w:rPr>
          <w:rFonts w:ascii="Arial" w:hAnsi="Arial" w:cs="Arial"/>
          <w:sz w:val="21"/>
          <w:szCs w:val="21"/>
        </w:rPr>
        <w:t>中国本部</w:t>
      </w:r>
      <w:r>
        <w:rPr>
          <w:rFonts w:ascii="Arial" w:hAnsi="Arial" w:cs="Arial"/>
          <w:sz w:val="21"/>
          <w:szCs w:val="21"/>
        </w:rPr>
        <w:t xml:space="preserve"> </w:t>
      </w:r>
      <w:r>
        <w:rPr>
          <w:rFonts w:ascii="Arial" w:hAnsi="Arial" w:cs="Arial"/>
          <w:sz w:val="21"/>
          <w:szCs w:val="21"/>
        </w:rPr>
        <w:t>建設部会</w:t>
      </w:r>
    </w:p>
    <w:p w14:paraId="756FDF99" w14:textId="77777777" w:rsidR="00113786" w:rsidRPr="00C876FB" w:rsidRDefault="00136C8E">
      <w:pPr>
        <w:pStyle w:val="ab"/>
        <w:snapToGrid w:val="0"/>
        <w:spacing w:line="260" w:lineRule="exact"/>
        <w:rPr>
          <w:rFonts w:ascii="ＭＳ 明朝" w:hAnsi="ＭＳ 明朝" w:cs="Arial"/>
          <w:color w:val="000000" w:themeColor="text1"/>
          <w:sz w:val="21"/>
          <w:szCs w:val="21"/>
        </w:rPr>
      </w:pPr>
      <w:r>
        <w:rPr>
          <w:rFonts w:ascii="ＭＳ ゴシック" w:eastAsia="ＭＳ ゴシック" w:hAnsi="ＭＳ ゴシック" w:cs="Arial"/>
          <w:sz w:val="21"/>
          <w:szCs w:val="21"/>
        </w:rPr>
        <w:t>2．日時：</w:t>
      </w:r>
      <w:r>
        <w:rPr>
          <w:rFonts w:ascii="ＭＳ 明朝" w:hAnsi="ＭＳ 明朝" w:cs="Arial"/>
          <w:sz w:val="21"/>
          <w:szCs w:val="21"/>
        </w:rPr>
        <w:t>2022年</w:t>
      </w:r>
      <w:r>
        <w:rPr>
          <w:rFonts w:ascii="ＭＳ 明朝" w:hAnsi="ＭＳ 明朝" w:cs="Arial" w:hint="eastAsia"/>
          <w:sz w:val="21"/>
          <w:szCs w:val="21"/>
        </w:rPr>
        <w:t>2</w:t>
      </w:r>
      <w:r>
        <w:rPr>
          <w:rFonts w:ascii="ＭＳ 明朝" w:hAnsi="ＭＳ 明朝" w:cs="Arial"/>
          <w:sz w:val="21"/>
          <w:szCs w:val="21"/>
        </w:rPr>
        <w:t>月</w:t>
      </w:r>
      <w:r>
        <w:rPr>
          <w:rFonts w:ascii="ＭＳ 明朝" w:hAnsi="ＭＳ 明朝" w:cs="Arial" w:hint="eastAsia"/>
          <w:sz w:val="21"/>
          <w:szCs w:val="21"/>
        </w:rPr>
        <w:t>1</w:t>
      </w:r>
      <w:r w:rsidRPr="00C876FB">
        <w:rPr>
          <w:rFonts w:ascii="ＭＳ 明朝" w:hAnsi="ＭＳ 明朝" w:cs="Arial"/>
          <w:color w:val="000000" w:themeColor="text1"/>
          <w:sz w:val="21"/>
          <w:szCs w:val="21"/>
        </w:rPr>
        <w:t xml:space="preserve">9日(土)　</w:t>
      </w:r>
      <w:r w:rsidRPr="00C876FB">
        <w:rPr>
          <w:rFonts w:ascii="ＭＳ 明朝" w:hAnsi="ＭＳ 明朝" w:cs="Arial"/>
          <w:color w:val="000000" w:themeColor="text1"/>
        </w:rPr>
        <w:t xml:space="preserve"> </w:t>
      </w:r>
      <w:r w:rsidRPr="00C876FB">
        <w:rPr>
          <w:rFonts w:ascii="ＭＳ 明朝" w:hAnsi="ＭＳ 明朝" w:cs="Arial"/>
          <w:color w:val="000000" w:themeColor="text1"/>
          <w:sz w:val="21"/>
          <w:szCs w:val="21"/>
        </w:rPr>
        <w:t>13:</w:t>
      </w:r>
      <w:r w:rsidRPr="00C876FB">
        <w:rPr>
          <w:rFonts w:ascii="ＭＳ 明朝" w:hAnsi="ＭＳ 明朝" w:cs="Arial" w:hint="eastAsia"/>
          <w:color w:val="000000" w:themeColor="text1"/>
          <w:sz w:val="21"/>
          <w:szCs w:val="21"/>
        </w:rPr>
        <w:t>0</w:t>
      </w:r>
      <w:r w:rsidRPr="00C876FB">
        <w:rPr>
          <w:rFonts w:ascii="ＭＳ 明朝" w:hAnsi="ＭＳ 明朝" w:cs="Arial"/>
          <w:color w:val="000000" w:themeColor="text1"/>
          <w:sz w:val="21"/>
          <w:szCs w:val="21"/>
        </w:rPr>
        <w:t>0～17:00</w:t>
      </w:r>
    </w:p>
    <w:p w14:paraId="5FE1E817" w14:textId="77777777" w:rsidR="00113786" w:rsidRPr="00C876FB" w:rsidRDefault="00136C8E">
      <w:pPr>
        <w:pStyle w:val="ab"/>
        <w:snapToGrid w:val="0"/>
        <w:spacing w:line="260" w:lineRule="exact"/>
        <w:rPr>
          <w:rFonts w:ascii="ＭＳ 明朝" w:hAnsi="ＭＳ 明朝" w:cs="Arial"/>
          <w:color w:val="000000" w:themeColor="text1"/>
          <w:sz w:val="21"/>
          <w:szCs w:val="21"/>
        </w:rPr>
      </w:pPr>
      <w:r w:rsidRPr="00C876FB">
        <w:rPr>
          <w:rFonts w:ascii="ＭＳ ゴシック" w:eastAsia="ＭＳ ゴシック" w:hAnsi="ＭＳ ゴシック" w:cs="Arial"/>
          <w:color w:val="000000" w:themeColor="text1"/>
          <w:sz w:val="21"/>
          <w:szCs w:val="21"/>
        </w:rPr>
        <w:t>3．</w:t>
      </w:r>
      <w:r w:rsidRPr="00C876FB">
        <w:rPr>
          <w:rFonts w:ascii="ＭＳ ゴシック" w:eastAsia="ＭＳ ゴシック" w:hAnsi="ＭＳ ゴシック" w:cs="Arial" w:hint="eastAsia"/>
          <w:color w:val="000000" w:themeColor="text1"/>
          <w:sz w:val="21"/>
          <w:szCs w:val="21"/>
        </w:rPr>
        <w:t>定員</w:t>
      </w:r>
      <w:r w:rsidRPr="00C876FB">
        <w:rPr>
          <w:rFonts w:ascii="ＭＳ ゴシック" w:eastAsia="ＭＳ ゴシック" w:hAnsi="ＭＳ ゴシック" w:cs="Arial"/>
          <w:color w:val="000000" w:themeColor="text1"/>
          <w:sz w:val="21"/>
          <w:szCs w:val="21"/>
        </w:rPr>
        <w:t>：</w:t>
      </w:r>
      <w:r w:rsidRPr="00C876FB">
        <w:rPr>
          <w:rFonts w:ascii="ＭＳ 明朝" w:hAnsi="ＭＳ 明朝" w:cs="ＭＳ ゴシック" w:hint="eastAsia"/>
          <w:color w:val="000000" w:themeColor="text1"/>
          <w:sz w:val="21"/>
          <w:szCs w:val="21"/>
        </w:rPr>
        <w:t>①</w:t>
      </w:r>
      <w:r w:rsidRPr="00C876FB">
        <w:rPr>
          <w:rFonts w:ascii="ＭＳ 明朝" w:hAnsi="ＭＳ 明朝" w:cs="Arial"/>
          <w:color w:val="000000" w:themeColor="text1"/>
          <w:sz w:val="21"/>
          <w:szCs w:val="21"/>
        </w:rPr>
        <w:t>広島会場：第3ウエノヤビル6階</w:t>
      </w:r>
      <w:r w:rsidRPr="00C876FB">
        <w:rPr>
          <w:rFonts w:ascii="ＭＳ 明朝" w:hAnsi="ＭＳ 明朝" w:cs="Arial" w:hint="eastAsia"/>
          <w:color w:val="000000" w:themeColor="text1"/>
          <w:sz w:val="21"/>
          <w:szCs w:val="21"/>
        </w:rPr>
        <w:t xml:space="preserve"> コンファレンススクエア</w:t>
      </w:r>
      <w:r w:rsidRPr="00C876FB">
        <w:rPr>
          <w:rFonts w:ascii="ＭＳ 明朝" w:hAnsi="ＭＳ 明朝" w:cs="Arial"/>
          <w:color w:val="000000" w:themeColor="text1"/>
          <w:sz w:val="21"/>
          <w:szCs w:val="21"/>
        </w:rPr>
        <w:t>（中区鉄砲町1番20号）</w:t>
      </w:r>
    </w:p>
    <w:p w14:paraId="7891AFC4" w14:textId="5B3D0C95" w:rsidR="00113786" w:rsidRPr="00C876FB" w:rsidRDefault="00136C8E">
      <w:pPr>
        <w:spacing w:line="260" w:lineRule="exact"/>
        <w:ind w:firstLineChars="450" w:firstLine="945"/>
        <w:rPr>
          <w:rFonts w:ascii="ＭＳ 明朝" w:hAnsi="ＭＳ 明朝" w:cs="ＭＳ ゴシック"/>
          <w:color w:val="000000" w:themeColor="text1"/>
        </w:rPr>
      </w:pPr>
      <w:r w:rsidRPr="00C876FB">
        <w:rPr>
          <w:rFonts w:ascii="ＭＳ 明朝" w:hAnsi="ＭＳ 明朝" w:cs="ＭＳ ゴシック" w:hint="eastAsia"/>
          <w:color w:val="000000" w:themeColor="text1"/>
        </w:rPr>
        <w:t>②</w:t>
      </w:r>
      <w:r w:rsidRPr="00C876FB">
        <w:rPr>
          <w:rFonts w:ascii="ＭＳ 明朝" w:hAnsi="ＭＳ 明朝" w:cs="Arial" w:hint="eastAsia"/>
          <w:color w:val="000000" w:themeColor="text1"/>
        </w:rPr>
        <w:t>鳥取会場</w:t>
      </w:r>
      <w:r w:rsidRPr="00C876FB">
        <w:rPr>
          <w:rFonts w:ascii="ＭＳ 明朝" w:hAnsi="ＭＳ 明朝" w:cs="Arial"/>
          <w:color w:val="000000" w:themeColor="text1"/>
        </w:rPr>
        <w:t>：</w:t>
      </w:r>
      <w:r w:rsidRPr="00C876FB">
        <w:rPr>
          <w:rFonts w:ascii="ＭＳ 明朝" w:hAnsi="ＭＳ 明朝" w:hint="eastAsia"/>
          <w:color w:val="000000" w:themeColor="text1"/>
          <w:szCs w:val="21"/>
        </w:rPr>
        <w:t xml:space="preserve">株式会社エスジ－ズ　鳥取支店　</w:t>
      </w:r>
      <w:bookmarkStart w:id="0" w:name="_Hlk89983365"/>
      <w:r w:rsidRPr="00C876FB">
        <w:rPr>
          <w:rFonts w:ascii="ＭＳ 明朝" w:hAnsi="ＭＳ 明朝" w:hint="eastAsia"/>
          <w:color w:val="000000" w:themeColor="text1"/>
          <w:szCs w:val="21"/>
        </w:rPr>
        <w:t xml:space="preserve">　（</w:t>
      </w:r>
      <w:r w:rsidR="00FD1C1F" w:rsidRPr="00C876FB">
        <w:rPr>
          <w:rFonts w:ascii="ＭＳ 明朝" w:hAnsi="ＭＳ 明朝" w:hint="eastAsia"/>
          <w:color w:val="000000" w:themeColor="text1"/>
          <w:szCs w:val="21"/>
        </w:rPr>
        <w:t>遠隔</w:t>
      </w:r>
      <w:r w:rsidRPr="00C876FB">
        <w:rPr>
          <w:rFonts w:ascii="ＭＳ 明朝" w:hAnsi="ＭＳ 明朝" w:hint="eastAsia"/>
          <w:color w:val="000000" w:themeColor="text1"/>
          <w:szCs w:val="21"/>
        </w:rPr>
        <w:t>会場視聴）</w:t>
      </w:r>
      <w:bookmarkEnd w:id="0"/>
    </w:p>
    <w:p w14:paraId="0810E43F" w14:textId="501ADB22" w:rsidR="00113786" w:rsidRPr="00C876FB" w:rsidRDefault="00136C8E">
      <w:pPr>
        <w:spacing w:line="260" w:lineRule="exact"/>
        <w:ind w:firstLineChars="450" w:firstLine="945"/>
        <w:rPr>
          <w:rFonts w:ascii="ＭＳ 明朝" w:hAnsi="ＭＳ 明朝" w:cs="Arial"/>
          <w:color w:val="000000" w:themeColor="text1"/>
        </w:rPr>
      </w:pPr>
      <w:r w:rsidRPr="00C876FB">
        <w:rPr>
          <w:rFonts w:ascii="ＭＳ 明朝" w:hAnsi="ＭＳ 明朝" w:cs="Arial" w:hint="eastAsia"/>
          <w:color w:val="000000" w:themeColor="text1"/>
        </w:rPr>
        <w:t>③</w:t>
      </w:r>
      <w:r w:rsidRPr="00C876FB">
        <w:rPr>
          <w:rFonts w:ascii="ＭＳ 明朝" w:hAnsi="ＭＳ 明朝" w:cs="Arial"/>
          <w:color w:val="000000" w:themeColor="text1"/>
        </w:rPr>
        <w:t>島根会場</w:t>
      </w:r>
      <w:r w:rsidRPr="00C876FB">
        <w:rPr>
          <w:rFonts w:ascii="ＭＳ 明朝" w:hAnsi="ＭＳ 明朝" w:cs="Arial" w:hint="eastAsia"/>
          <w:color w:val="000000" w:themeColor="text1"/>
        </w:rPr>
        <w:t>：</w:t>
      </w:r>
      <w:r w:rsidRPr="00C876FB">
        <w:rPr>
          <w:rFonts w:ascii="ＭＳ 明朝" w:hAnsi="ＭＳ 明朝" w:hint="eastAsia"/>
          <w:color w:val="000000" w:themeColor="text1"/>
          <w:szCs w:val="21"/>
        </w:rPr>
        <w:t>テクノアークしまね　小会議室　  （</w:t>
      </w:r>
      <w:r w:rsidR="00FD1C1F" w:rsidRPr="00C876FB">
        <w:rPr>
          <w:rFonts w:ascii="ＭＳ 明朝" w:hAnsi="ＭＳ 明朝" w:hint="eastAsia"/>
          <w:color w:val="000000" w:themeColor="text1"/>
          <w:szCs w:val="21"/>
        </w:rPr>
        <w:t>遠隔</w:t>
      </w:r>
      <w:r w:rsidRPr="00C876FB">
        <w:rPr>
          <w:rFonts w:ascii="ＭＳ 明朝" w:hAnsi="ＭＳ 明朝" w:hint="eastAsia"/>
          <w:color w:val="000000" w:themeColor="text1"/>
          <w:szCs w:val="21"/>
        </w:rPr>
        <w:t>会場視聴）</w:t>
      </w:r>
      <w:r w:rsidRPr="00C876FB">
        <w:rPr>
          <w:rFonts w:ascii="ＭＳ 明朝" w:hAnsi="ＭＳ 明朝" w:cs="Arial"/>
          <w:color w:val="000000" w:themeColor="text1"/>
        </w:rPr>
        <w:t xml:space="preserve"> </w:t>
      </w:r>
    </w:p>
    <w:p w14:paraId="0B110A0D" w14:textId="10EB992D" w:rsidR="00113786" w:rsidRPr="00C876FB" w:rsidRDefault="00136C8E">
      <w:pPr>
        <w:spacing w:line="260" w:lineRule="exact"/>
        <w:ind w:firstLineChars="450" w:firstLine="945"/>
        <w:rPr>
          <w:rFonts w:ascii="ＭＳ 明朝" w:hAnsi="ＭＳ 明朝" w:cs="Arial"/>
          <w:color w:val="000000" w:themeColor="text1"/>
        </w:rPr>
      </w:pPr>
      <w:r w:rsidRPr="00C876FB">
        <w:rPr>
          <w:rFonts w:ascii="ＭＳ 明朝" w:hAnsi="ＭＳ 明朝" w:cs="Arial" w:hint="eastAsia"/>
          <w:color w:val="000000" w:themeColor="text1"/>
        </w:rPr>
        <w:t>④山口会場：</w:t>
      </w:r>
      <w:r w:rsidRPr="00C876FB">
        <w:rPr>
          <w:rFonts w:ascii="ＭＳ 明朝" w:hAnsi="ＭＳ 明朝" w:hint="eastAsia"/>
          <w:color w:val="000000" w:themeColor="text1"/>
          <w:szCs w:val="21"/>
        </w:rPr>
        <w:t>トキワコンサルタント株式会社　　（</w:t>
      </w:r>
      <w:r w:rsidR="00FD1C1F" w:rsidRPr="00C876FB">
        <w:rPr>
          <w:rFonts w:ascii="ＭＳ 明朝" w:hAnsi="ＭＳ 明朝" w:hint="eastAsia"/>
          <w:color w:val="000000" w:themeColor="text1"/>
          <w:szCs w:val="21"/>
        </w:rPr>
        <w:t>遠隔</w:t>
      </w:r>
      <w:r w:rsidRPr="00C876FB">
        <w:rPr>
          <w:rFonts w:ascii="ＭＳ 明朝" w:hAnsi="ＭＳ 明朝" w:hint="eastAsia"/>
          <w:color w:val="000000" w:themeColor="text1"/>
          <w:szCs w:val="21"/>
        </w:rPr>
        <w:t>会場視聴）</w:t>
      </w:r>
    </w:p>
    <w:p w14:paraId="27BB3AF0" w14:textId="1FF98A2E" w:rsidR="00113786" w:rsidRPr="00F85550" w:rsidRDefault="00136C8E">
      <w:pPr>
        <w:spacing w:line="260" w:lineRule="exact"/>
        <w:ind w:firstLineChars="450" w:firstLine="945"/>
        <w:rPr>
          <w:rFonts w:ascii="ＭＳ 明朝" w:hAnsi="ＭＳ 明朝" w:cs="Arial"/>
        </w:rPr>
      </w:pPr>
      <w:r w:rsidRPr="00F85550">
        <w:rPr>
          <w:rFonts w:ascii="ＭＳ 明朝" w:hAnsi="ＭＳ 明朝" w:cs="Arial" w:hint="eastAsia"/>
        </w:rPr>
        <w:t>⑤</w:t>
      </w:r>
      <w:r w:rsidR="00221B47" w:rsidRPr="00F85550">
        <w:rPr>
          <w:rFonts w:ascii="ＭＳ 明朝" w:hAnsi="ＭＳ 明朝" w:cs="Arial" w:hint="eastAsia"/>
        </w:rPr>
        <w:t>Web個人(オンライン)</w:t>
      </w:r>
      <w:r w:rsidRPr="00F85550">
        <w:rPr>
          <w:rFonts w:ascii="ＭＳ 明朝" w:hAnsi="ＭＳ 明朝" w:cs="Arial" w:hint="eastAsia"/>
        </w:rPr>
        <w:t>視聴：</w:t>
      </w:r>
      <w:r w:rsidRPr="00F85550">
        <w:rPr>
          <w:rFonts w:ascii="ＭＳ 明朝" w:hAnsi="ＭＳ 明朝" w:cs="Arial"/>
        </w:rPr>
        <w:t>自宅・勤務先等のPC（</w:t>
      </w:r>
      <w:r w:rsidRPr="00F85550">
        <w:rPr>
          <w:rFonts w:ascii="ＭＳ 明朝" w:hAnsi="ＭＳ 明朝" w:cs="Arial" w:hint="eastAsia"/>
        </w:rPr>
        <w:t>個人視聴による</w:t>
      </w:r>
      <w:r w:rsidRPr="00F85550">
        <w:rPr>
          <w:rFonts w:ascii="ＭＳ 明朝" w:hAnsi="ＭＳ 明朝" w:cs="Arial"/>
        </w:rPr>
        <w:t>オンライン参加）</w:t>
      </w:r>
    </w:p>
    <w:p w14:paraId="54D0D517" w14:textId="77777777" w:rsidR="00113786" w:rsidRDefault="00136C8E">
      <w:pPr>
        <w:pStyle w:val="ab"/>
        <w:snapToGrid w:val="0"/>
        <w:spacing w:line="260" w:lineRule="exact"/>
        <w:ind w:left="1680" w:hangingChars="800" w:hanging="1680"/>
        <w:rPr>
          <w:rFonts w:ascii="ＭＳ 明朝" w:hAnsi="ＭＳ 明朝" w:cs="Arial"/>
          <w:color w:val="000000" w:themeColor="text1"/>
          <w:sz w:val="21"/>
          <w:szCs w:val="21"/>
        </w:rPr>
      </w:pPr>
      <w:r w:rsidRPr="00F85550">
        <w:rPr>
          <w:rFonts w:ascii="ＭＳ ゴシック" w:eastAsia="ＭＳ ゴシック" w:hAnsi="ＭＳ ゴシック" w:cs="Arial"/>
          <w:sz w:val="21"/>
          <w:szCs w:val="21"/>
        </w:rPr>
        <w:t>4．内容：</w:t>
      </w:r>
      <w:r w:rsidRPr="00F85550">
        <w:rPr>
          <w:rFonts w:ascii="ＭＳ 明朝" w:hAnsi="ＭＳ 明朝" w:cs="Arial" w:hint="eastAsia"/>
          <w:sz w:val="21"/>
          <w:szCs w:val="21"/>
        </w:rPr>
        <w:t xml:space="preserve"> 開会挨拶　日本技術士会 中国本部</w:t>
      </w:r>
      <w:r>
        <w:rPr>
          <w:rFonts w:ascii="ＭＳ 明朝" w:hAnsi="ＭＳ 明朝" w:cs="Arial" w:hint="eastAsia"/>
          <w:color w:val="000000" w:themeColor="text1"/>
          <w:sz w:val="21"/>
          <w:szCs w:val="21"/>
        </w:rPr>
        <w:t xml:space="preserve"> 建設部会長　浅間 康史</w:t>
      </w:r>
    </w:p>
    <w:p w14:paraId="6A8BAD44" w14:textId="77777777" w:rsidR="00113786" w:rsidRDefault="00136C8E">
      <w:pPr>
        <w:pStyle w:val="ab"/>
        <w:snapToGrid w:val="0"/>
        <w:spacing w:line="260" w:lineRule="exact"/>
        <w:ind w:leftChars="500" w:left="1710" w:hangingChars="300" w:hanging="660"/>
        <w:rPr>
          <w:rFonts w:ascii="ＭＳ 明朝" w:hAnsi="ＭＳ 明朝" w:cs="Arial"/>
          <w:szCs w:val="21"/>
        </w:rPr>
      </w:pPr>
      <w:r>
        <w:rPr>
          <w:rFonts w:ascii="ＭＳ 明朝" w:hAnsi="ＭＳ 明朝" w:cs="Arial"/>
          <w:szCs w:val="21"/>
        </w:rPr>
        <w:t>講演</w:t>
      </w:r>
      <w:r>
        <w:rPr>
          <w:rFonts w:ascii="ＭＳ 明朝" w:hAnsi="ＭＳ 明朝" w:cs="Arial" w:hint="eastAsia"/>
          <w:szCs w:val="21"/>
        </w:rPr>
        <w:t>１「インフラメンテナンスにおけるAI活用の展望」</w:t>
      </w:r>
    </w:p>
    <w:p w14:paraId="0B8308B6" w14:textId="77777777" w:rsidR="00113786" w:rsidRPr="00874C92" w:rsidRDefault="00136C8E">
      <w:pPr>
        <w:spacing w:line="260" w:lineRule="exact"/>
        <w:rPr>
          <w:rFonts w:ascii="ＭＳ 明朝" w:hAnsi="ＭＳ 明朝" w:cs="Arial"/>
          <w:color w:val="000000" w:themeColor="text1"/>
          <w:szCs w:val="21"/>
        </w:rPr>
      </w:pPr>
      <w:r>
        <w:rPr>
          <w:rFonts w:ascii="ＭＳ 明朝" w:hAnsi="ＭＳ 明朝" w:cs="Arial" w:hint="eastAsia"/>
          <w:szCs w:val="21"/>
        </w:rPr>
        <w:t xml:space="preserve">　　　　　　　</w:t>
      </w:r>
      <w:r w:rsidRPr="00874C92">
        <w:rPr>
          <w:rFonts w:ascii="ＭＳ 明朝" w:hAnsi="ＭＳ 明朝" w:cs="Arial" w:hint="eastAsia"/>
          <w:color w:val="000000" w:themeColor="text1"/>
          <w:szCs w:val="21"/>
        </w:rPr>
        <w:t xml:space="preserve">　　　　東京大学大学院工学系研究科・特任准教授　　全　邦釘</w:t>
      </w:r>
    </w:p>
    <w:p w14:paraId="3CF1DD06" w14:textId="77777777" w:rsidR="00113786" w:rsidRPr="00874C92" w:rsidRDefault="00136C8E">
      <w:pPr>
        <w:spacing w:line="260" w:lineRule="exact"/>
        <w:rPr>
          <w:rFonts w:ascii="ＭＳ 明朝" w:hAnsi="ＭＳ 明朝" w:cs="Arial"/>
          <w:color w:val="000000" w:themeColor="text1"/>
          <w:szCs w:val="21"/>
        </w:rPr>
      </w:pPr>
      <w:r w:rsidRPr="00874C92">
        <w:rPr>
          <w:rFonts w:ascii="ＭＳ 明朝" w:hAnsi="ＭＳ 明朝" w:cs="Arial"/>
          <w:color w:val="000000" w:themeColor="text1"/>
          <w:szCs w:val="21"/>
        </w:rPr>
        <w:t xml:space="preserve">　　　　</w:t>
      </w:r>
      <w:r w:rsidRPr="00874C92">
        <w:rPr>
          <w:rFonts w:ascii="ＭＳ 明朝" w:hAnsi="ＭＳ 明朝" w:cs="Arial" w:hint="eastAsia"/>
          <w:color w:val="000000" w:themeColor="text1"/>
          <w:szCs w:val="21"/>
        </w:rPr>
        <w:t xml:space="preserve">　</w:t>
      </w:r>
      <w:r w:rsidRPr="00874C92">
        <w:rPr>
          <w:rFonts w:ascii="ＭＳ 明朝" w:hAnsi="ＭＳ 明朝" w:cs="Arial"/>
          <w:color w:val="000000" w:themeColor="text1"/>
          <w:szCs w:val="21"/>
        </w:rPr>
        <w:t>講演</w:t>
      </w:r>
      <w:r w:rsidRPr="00874C92">
        <w:rPr>
          <w:rFonts w:ascii="ＭＳ 明朝" w:hAnsi="ＭＳ 明朝" w:cs="Arial" w:hint="eastAsia"/>
          <w:color w:val="000000" w:themeColor="text1"/>
          <w:szCs w:val="21"/>
        </w:rPr>
        <w:t>２「インフラマネジメント基盤の構築プロジェクト」</w:t>
      </w:r>
    </w:p>
    <w:p w14:paraId="25B8FDC8" w14:textId="3B440310" w:rsidR="00113786" w:rsidRPr="00874C92" w:rsidRDefault="00C876FB">
      <w:pPr>
        <w:spacing w:line="260" w:lineRule="exact"/>
        <w:ind w:firstLineChars="1100" w:firstLine="2310"/>
        <w:rPr>
          <w:rFonts w:ascii="ＭＳ 明朝" w:hAnsi="ＭＳ 明朝" w:cs="Arial"/>
          <w:color w:val="000000" w:themeColor="text1"/>
          <w:szCs w:val="21"/>
        </w:rPr>
      </w:pPr>
      <w:r w:rsidRPr="00874C92">
        <w:rPr>
          <w:rFonts w:ascii="ＭＳ 明朝" w:hAnsi="ＭＳ 明朝" w:cs="Arial" w:hint="eastAsia"/>
          <w:color w:val="000000" w:themeColor="text1"/>
          <w:szCs w:val="21"/>
        </w:rPr>
        <w:t xml:space="preserve">広島県　土木建築局建設DX担当課長　　　　</w:t>
      </w:r>
      <w:r w:rsidR="00224DC9">
        <w:rPr>
          <w:rFonts w:ascii="ＭＳ 明朝" w:hAnsi="ＭＳ 明朝" w:cs="Arial" w:hint="eastAsia"/>
          <w:color w:val="000000" w:themeColor="text1"/>
          <w:szCs w:val="21"/>
        </w:rPr>
        <w:t xml:space="preserve"> </w:t>
      </w:r>
      <w:r w:rsidRPr="00874C92">
        <w:rPr>
          <w:rFonts w:ascii="ＭＳ 明朝" w:hAnsi="ＭＳ 明朝" w:cs="Arial" w:hint="eastAsia"/>
          <w:color w:val="000000" w:themeColor="text1"/>
          <w:szCs w:val="21"/>
        </w:rPr>
        <w:t>下隠俊作</w:t>
      </w:r>
    </w:p>
    <w:p w14:paraId="44ECA9E3" w14:textId="5B65B273" w:rsidR="00113786" w:rsidRPr="00874C92" w:rsidRDefault="00136C8E">
      <w:pPr>
        <w:spacing w:line="260" w:lineRule="exact"/>
        <w:rPr>
          <w:rFonts w:ascii="ＭＳ 明朝" w:hAnsi="ＭＳ 明朝" w:cs="Arial"/>
          <w:color w:val="000000" w:themeColor="text1"/>
          <w:szCs w:val="21"/>
        </w:rPr>
      </w:pPr>
      <w:r w:rsidRPr="00874C92">
        <w:rPr>
          <w:rFonts w:ascii="ＭＳ 明朝" w:hAnsi="ＭＳ 明朝" w:cs="Arial" w:hint="eastAsia"/>
          <w:color w:val="000000" w:themeColor="text1"/>
          <w:szCs w:val="21"/>
        </w:rPr>
        <w:t xml:space="preserve">　　　　　講演３「準天頂衛星システム（みちびき）を活用した機械除雪支援システム開発</w:t>
      </w:r>
      <w:r w:rsidR="00C876FB" w:rsidRPr="00874C92">
        <w:rPr>
          <w:rFonts w:ascii="ＭＳ 明朝" w:hAnsi="ＭＳ 明朝" w:cs="Arial" w:hint="eastAsia"/>
          <w:color w:val="000000" w:themeColor="text1"/>
          <w:szCs w:val="21"/>
        </w:rPr>
        <w:t>」</w:t>
      </w:r>
    </w:p>
    <w:p w14:paraId="463E4733" w14:textId="4E2643BE" w:rsidR="00113786" w:rsidRDefault="00136C8E">
      <w:pPr>
        <w:spacing w:line="260" w:lineRule="exact"/>
        <w:ind w:firstLineChars="1100" w:firstLine="2310"/>
        <w:rPr>
          <w:rFonts w:ascii="ＭＳ 明朝" w:hAnsi="ＭＳ 明朝" w:cs="Arial"/>
          <w:szCs w:val="21"/>
        </w:rPr>
      </w:pPr>
      <w:r>
        <w:rPr>
          <w:rFonts w:ascii="ＭＳ 明朝" w:hAnsi="ＭＳ 明朝" w:cs="Arial" w:hint="eastAsia"/>
          <w:szCs w:val="21"/>
        </w:rPr>
        <w:t>広島工業大学　環境学部　地球環境学科教授　菅　雄三</w:t>
      </w:r>
    </w:p>
    <w:p w14:paraId="5E3E5248" w14:textId="77777777" w:rsidR="00113786" w:rsidRDefault="00136C8E">
      <w:pPr>
        <w:spacing w:line="260" w:lineRule="exact"/>
        <w:rPr>
          <w:rFonts w:ascii="ＭＳ 明朝" w:hAnsi="ＭＳ 明朝" w:cs="Arial"/>
          <w:color w:val="000000" w:themeColor="text1"/>
          <w:szCs w:val="21"/>
        </w:rPr>
      </w:pPr>
      <w:r>
        <w:rPr>
          <w:rFonts w:ascii="ＭＳ 明朝" w:hAnsi="ＭＳ 明朝" w:cs="Arial" w:hint="eastAsia"/>
          <w:szCs w:val="21"/>
        </w:rPr>
        <w:t xml:space="preserve">　　　　　閉会挨拶</w:t>
      </w:r>
    </w:p>
    <w:p w14:paraId="17E77D6F" w14:textId="77777777" w:rsidR="00113786" w:rsidRDefault="00136C8E">
      <w:pPr>
        <w:spacing w:line="260" w:lineRule="exact"/>
        <w:rPr>
          <w:rFonts w:ascii="Arial" w:eastAsia="ＭＳ ゴシック" w:hAnsi="Arial" w:cs="Arial"/>
          <w:szCs w:val="21"/>
        </w:rPr>
      </w:pPr>
      <w:r>
        <w:rPr>
          <w:rFonts w:ascii="Arial" w:eastAsia="ＭＳ ゴシック" w:hAnsi="Arial" w:cs="Arial"/>
          <w:szCs w:val="21"/>
        </w:rPr>
        <w:t>5</w:t>
      </w:r>
      <w:r>
        <w:rPr>
          <w:rFonts w:ascii="Arial" w:eastAsia="ＭＳ ゴシック" w:hAnsi="Arial" w:cs="Arial"/>
          <w:szCs w:val="21"/>
        </w:rPr>
        <w:t>．</w:t>
      </w:r>
      <w:r>
        <w:rPr>
          <w:rFonts w:ascii="Arial" w:eastAsia="ＭＳ ゴシック" w:hAnsi="Arial" w:cs="Arial"/>
          <w:szCs w:val="21"/>
        </w:rPr>
        <w:t xml:space="preserve"> </w:t>
      </w:r>
      <w:r>
        <w:rPr>
          <w:rFonts w:ascii="Arial" w:eastAsia="ＭＳ ゴシック" w:hAnsi="Arial" w:cs="Arial"/>
          <w:szCs w:val="21"/>
        </w:rPr>
        <w:t>定員、対象、参加費、</w:t>
      </w:r>
      <w:r>
        <w:rPr>
          <w:rFonts w:ascii="Arial" w:eastAsia="ＭＳ ゴシック" w:hAnsi="Arial" w:cs="Arial" w:hint="eastAsia"/>
          <w:szCs w:val="21"/>
        </w:rPr>
        <w:t>CPD</w:t>
      </w:r>
      <w:r>
        <w:rPr>
          <w:rFonts w:ascii="Arial" w:eastAsia="ＭＳ ゴシック" w:hAnsi="Arial" w:cs="Arial"/>
          <w:szCs w:val="21"/>
        </w:rPr>
        <w:t xml:space="preserve">　</w:t>
      </w:r>
    </w:p>
    <w:p w14:paraId="26C3C6AB" w14:textId="77777777" w:rsidR="00113786" w:rsidRDefault="00136C8E">
      <w:pPr>
        <w:pStyle w:val="ab"/>
        <w:snapToGrid w:val="0"/>
        <w:spacing w:line="260" w:lineRule="exact"/>
        <w:rPr>
          <w:rFonts w:ascii="ＭＳ 明朝" w:hAnsi="ＭＳ 明朝" w:cs="Arial"/>
          <w:sz w:val="21"/>
          <w:szCs w:val="21"/>
        </w:rPr>
      </w:pPr>
      <w:r>
        <w:rPr>
          <w:rFonts w:ascii="ＭＳ 明朝" w:hAnsi="ＭＳ 明朝" w:cs="Arial"/>
          <w:sz w:val="21"/>
          <w:szCs w:val="21"/>
        </w:rPr>
        <w:t>（</w:t>
      </w:r>
      <w:r>
        <w:rPr>
          <w:rFonts w:ascii="ＭＳ 明朝" w:hAnsi="ＭＳ 明朝" w:cs="Arial" w:hint="eastAsia"/>
          <w:sz w:val="21"/>
          <w:szCs w:val="21"/>
        </w:rPr>
        <w:t>1</w:t>
      </w:r>
      <w:r>
        <w:rPr>
          <w:rFonts w:ascii="ＭＳ 明朝" w:hAnsi="ＭＳ 明朝" w:cs="Arial"/>
          <w:sz w:val="21"/>
          <w:szCs w:val="21"/>
        </w:rPr>
        <w:t>）定</w:t>
      </w:r>
      <w:r>
        <w:rPr>
          <w:rFonts w:ascii="ＭＳ 明朝" w:hAnsi="ＭＳ 明朝" w:cs="Arial" w:hint="eastAsia"/>
          <w:sz w:val="21"/>
          <w:szCs w:val="21"/>
        </w:rPr>
        <w:t xml:space="preserve">　</w:t>
      </w:r>
      <w:r>
        <w:rPr>
          <w:rFonts w:ascii="ＭＳ 明朝" w:hAnsi="ＭＳ 明朝" w:cs="Arial"/>
          <w:sz w:val="21"/>
          <w:szCs w:val="21"/>
        </w:rPr>
        <w:t xml:space="preserve">員　</w:t>
      </w:r>
      <w:r>
        <w:rPr>
          <w:rFonts w:ascii="ＭＳ 明朝" w:hAnsi="ＭＳ 明朝" w:cs="Arial"/>
          <w:color w:val="000000" w:themeColor="text1"/>
          <w:sz w:val="21"/>
          <w:szCs w:val="21"/>
        </w:rPr>
        <w:t>広島30人</w:t>
      </w:r>
      <w:r>
        <w:rPr>
          <w:rFonts w:ascii="ＭＳ 明朝" w:hAnsi="ＭＳ 明朝" w:cs="Arial" w:hint="eastAsia"/>
          <w:color w:val="000000" w:themeColor="text1"/>
          <w:sz w:val="21"/>
          <w:szCs w:val="21"/>
        </w:rPr>
        <w:t>、鳥取</w:t>
      </w:r>
      <w:bookmarkStart w:id="1" w:name="_Hlk89810557"/>
      <w:r>
        <w:rPr>
          <w:rFonts w:ascii="ＭＳ 明朝" w:hAnsi="ＭＳ 明朝" w:cs="Arial" w:hint="eastAsia"/>
          <w:color w:val="000000" w:themeColor="text1"/>
          <w:sz w:val="21"/>
          <w:szCs w:val="21"/>
        </w:rPr>
        <w:t>10名</w:t>
      </w:r>
      <w:bookmarkEnd w:id="1"/>
      <w:r>
        <w:rPr>
          <w:rFonts w:ascii="ＭＳ 明朝" w:hAnsi="ＭＳ 明朝" w:cs="Arial" w:hint="eastAsia"/>
          <w:color w:val="000000" w:themeColor="text1"/>
          <w:sz w:val="21"/>
          <w:szCs w:val="21"/>
        </w:rPr>
        <w:t>、</w:t>
      </w:r>
      <w:r>
        <w:rPr>
          <w:rFonts w:ascii="ＭＳ 明朝" w:hAnsi="ＭＳ 明朝" w:cs="Arial" w:hint="eastAsia"/>
          <w:sz w:val="21"/>
          <w:szCs w:val="21"/>
        </w:rPr>
        <w:t>島根12名、山口1</w:t>
      </w:r>
      <w:r>
        <w:rPr>
          <w:rFonts w:ascii="ＭＳ 明朝" w:hAnsi="ＭＳ 明朝" w:cs="Arial"/>
          <w:sz w:val="21"/>
          <w:szCs w:val="21"/>
        </w:rPr>
        <w:t>0</w:t>
      </w:r>
      <w:r>
        <w:rPr>
          <w:rFonts w:ascii="ＭＳ 明朝" w:hAnsi="ＭＳ 明朝" w:cs="Arial" w:hint="eastAsia"/>
          <w:sz w:val="21"/>
          <w:szCs w:val="21"/>
        </w:rPr>
        <w:t xml:space="preserve">名　</w:t>
      </w:r>
    </w:p>
    <w:p w14:paraId="3FA96291" w14:textId="77777777" w:rsidR="00113786" w:rsidRDefault="00136C8E">
      <w:pPr>
        <w:pStyle w:val="ab"/>
        <w:snapToGrid w:val="0"/>
        <w:spacing w:line="260" w:lineRule="exact"/>
        <w:ind w:firstLineChars="650" w:firstLine="1365"/>
      </w:pPr>
      <w:r>
        <w:rPr>
          <w:rFonts w:ascii="ＭＳ 明朝" w:hAnsi="ＭＳ 明朝" w:cs="Arial" w:hint="eastAsia"/>
          <w:sz w:val="21"/>
          <w:szCs w:val="21"/>
        </w:rPr>
        <w:t xml:space="preserve">オンライン250名 </w:t>
      </w:r>
    </w:p>
    <w:p w14:paraId="60372359" w14:textId="77777777" w:rsidR="00113786" w:rsidRDefault="00136C8E">
      <w:pPr>
        <w:pStyle w:val="ab"/>
        <w:snapToGrid w:val="0"/>
        <w:spacing w:line="260" w:lineRule="exact"/>
        <w:rPr>
          <w:rFonts w:ascii="ＭＳ 明朝" w:hAnsi="ＭＳ 明朝" w:cs="Arial"/>
          <w:color w:val="000000" w:themeColor="text1"/>
          <w:sz w:val="21"/>
          <w:szCs w:val="21"/>
        </w:rPr>
      </w:pPr>
      <w:r>
        <w:rPr>
          <w:rFonts w:ascii="ＭＳ 明朝" w:hAnsi="ＭＳ 明朝" w:cs="Arial"/>
          <w:sz w:val="21"/>
          <w:szCs w:val="21"/>
        </w:rPr>
        <w:t>（</w:t>
      </w:r>
      <w:r>
        <w:rPr>
          <w:rFonts w:ascii="ＭＳ 明朝" w:hAnsi="ＭＳ 明朝" w:cs="Arial" w:hint="eastAsia"/>
          <w:sz w:val="21"/>
          <w:szCs w:val="21"/>
        </w:rPr>
        <w:t>2</w:t>
      </w:r>
      <w:r>
        <w:rPr>
          <w:rFonts w:ascii="ＭＳ 明朝" w:hAnsi="ＭＳ 明朝" w:cs="Arial"/>
          <w:sz w:val="21"/>
          <w:szCs w:val="21"/>
        </w:rPr>
        <w:t>）対</w:t>
      </w:r>
      <w:r>
        <w:rPr>
          <w:rFonts w:ascii="ＭＳ 明朝" w:hAnsi="ＭＳ 明朝" w:cs="Arial" w:hint="eastAsia"/>
          <w:sz w:val="21"/>
          <w:szCs w:val="21"/>
        </w:rPr>
        <w:t xml:space="preserve">　</w:t>
      </w:r>
      <w:r>
        <w:rPr>
          <w:rFonts w:ascii="ＭＳ 明朝" w:hAnsi="ＭＳ 明朝" w:cs="Arial"/>
          <w:sz w:val="21"/>
          <w:szCs w:val="21"/>
        </w:rPr>
        <w:t xml:space="preserve">象　</w:t>
      </w:r>
      <w:r>
        <w:rPr>
          <w:rFonts w:ascii="ＭＳ 明朝" w:hAnsi="ＭＳ 明朝" w:cs="Arial" w:hint="eastAsia"/>
          <w:color w:val="000000" w:themeColor="text1"/>
          <w:sz w:val="21"/>
          <w:szCs w:val="21"/>
        </w:rPr>
        <w:t>会員・非会員の技術士の他、</w:t>
      </w:r>
      <w:r>
        <w:rPr>
          <w:rFonts w:ascii="ＭＳ 明朝" w:hAnsi="ＭＳ 明朝" w:cs="Arial"/>
          <w:color w:val="000000" w:themeColor="text1"/>
          <w:sz w:val="21"/>
          <w:szCs w:val="21"/>
        </w:rPr>
        <w:t>一般参加者も歓迎します。</w:t>
      </w:r>
    </w:p>
    <w:p w14:paraId="3E5402E5" w14:textId="77777777" w:rsidR="00113786" w:rsidRPr="00C876FB" w:rsidRDefault="00136C8E">
      <w:pPr>
        <w:pStyle w:val="ab"/>
        <w:snapToGrid w:val="0"/>
        <w:spacing w:line="260" w:lineRule="exact"/>
        <w:ind w:left="1260" w:hangingChars="600" w:hanging="1260"/>
        <w:rPr>
          <w:rFonts w:ascii="ＭＳ 明朝" w:hAnsi="ＭＳ 明朝" w:cs="Arial"/>
          <w:color w:val="000000" w:themeColor="text1"/>
          <w:sz w:val="21"/>
          <w:szCs w:val="21"/>
        </w:rPr>
      </w:pPr>
      <w:r>
        <w:rPr>
          <w:rFonts w:ascii="ＭＳ 明朝" w:hAnsi="ＭＳ 明朝" w:cs="Arial"/>
          <w:color w:val="000000" w:themeColor="text1"/>
          <w:sz w:val="21"/>
          <w:szCs w:val="21"/>
        </w:rPr>
        <w:t>（</w:t>
      </w:r>
      <w:r>
        <w:rPr>
          <w:rFonts w:ascii="ＭＳ 明朝" w:hAnsi="ＭＳ 明朝" w:cs="Arial" w:hint="eastAsia"/>
          <w:color w:val="000000" w:themeColor="text1"/>
          <w:sz w:val="21"/>
          <w:szCs w:val="21"/>
        </w:rPr>
        <w:t>3</w:t>
      </w:r>
      <w:r>
        <w:rPr>
          <w:rFonts w:ascii="ＭＳ 明朝" w:hAnsi="ＭＳ 明朝" w:cs="Arial"/>
          <w:color w:val="000000" w:themeColor="text1"/>
          <w:sz w:val="21"/>
          <w:szCs w:val="21"/>
        </w:rPr>
        <w:t xml:space="preserve">）参加費　</w:t>
      </w:r>
      <w:r>
        <w:rPr>
          <w:rFonts w:ascii="ＭＳ 明朝" w:hAnsi="ＭＳ 明朝" w:cs="Arial" w:hint="eastAsia"/>
          <w:color w:val="000000" w:themeColor="text1"/>
          <w:sz w:val="21"/>
          <w:szCs w:val="21"/>
        </w:rPr>
        <w:t>会員：500円</w:t>
      </w:r>
      <w:r w:rsidRPr="00F85550">
        <w:rPr>
          <w:rFonts w:ascii="ＭＳ 明朝" w:hAnsi="ＭＳ 明朝" w:cs="Arial" w:hint="eastAsia"/>
          <w:sz w:val="21"/>
          <w:szCs w:val="21"/>
        </w:rPr>
        <w:t xml:space="preserve">　非会員：1000円　</w:t>
      </w:r>
    </w:p>
    <w:p w14:paraId="37FFE4CE" w14:textId="53713AE7" w:rsidR="00113786" w:rsidRPr="00C876FB" w:rsidRDefault="00136C8E">
      <w:pPr>
        <w:pStyle w:val="ab"/>
        <w:snapToGrid w:val="0"/>
        <w:spacing w:line="260" w:lineRule="exact"/>
        <w:ind w:firstLineChars="500" w:firstLine="1050"/>
        <w:rPr>
          <w:rFonts w:ascii="ＭＳ 明朝" w:hAnsi="ＭＳ 明朝" w:cs="Arial"/>
          <w:color w:val="000000" w:themeColor="text1"/>
          <w:sz w:val="21"/>
          <w:szCs w:val="21"/>
        </w:rPr>
      </w:pPr>
      <w:r w:rsidRPr="00C876FB">
        <w:rPr>
          <w:rFonts w:ascii="ＭＳ 明朝" w:hAnsi="ＭＳ 明朝" w:cs="Arial" w:hint="eastAsia"/>
          <w:color w:val="000000" w:themeColor="text1"/>
          <w:sz w:val="21"/>
          <w:szCs w:val="21"/>
        </w:rPr>
        <w:t>＊会誌購読者、協賛会員は、500円割引</w:t>
      </w:r>
      <w:r w:rsidR="008633A2" w:rsidRPr="00C876FB">
        <w:rPr>
          <w:rFonts w:ascii="ＭＳ 明朝" w:hAnsi="ＭＳ 明朝" w:cs="Arial" w:hint="eastAsia"/>
          <w:color w:val="000000" w:themeColor="text1"/>
          <w:sz w:val="21"/>
          <w:szCs w:val="21"/>
        </w:rPr>
        <w:t>券</w:t>
      </w:r>
      <w:r w:rsidRPr="00C876FB">
        <w:rPr>
          <w:rFonts w:ascii="ＭＳ 明朝" w:hAnsi="ＭＳ 明朝" w:cs="Arial" w:hint="eastAsia"/>
          <w:color w:val="000000" w:themeColor="text1"/>
          <w:sz w:val="21"/>
          <w:szCs w:val="21"/>
        </w:rPr>
        <w:t>が利用できます</w:t>
      </w:r>
      <w:r w:rsidRPr="00C876FB">
        <w:rPr>
          <w:rFonts w:ascii="ＭＳ 明朝" w:hAnsi="ＭＳ 明朝" w:cs="Arial" w:hint="eastAsia"/>
          <w:b/>
          <w:color w:val="000000" w:themeColor="text1"/>
          <w:sz w:val="21"/>
          <w:szCs w:val="21"/>
        </w:rPr>
        <w:t>（詳細は</w:t>
      </w:r>
      <w:r w:rsidR="003046B8">
        <w:rPr>
          <w:rFonts w:ascii="ＭＳ 明朝" w:hAnsi="ＭＳ 明朝" w:cs="Arial" w:hint="eastAsia"/>
          <w:b/>
          <w:color w:val="000000" w:themeColor="text1"/>
          <w:sz w:val="21"/>
          <w:szCs w:val="21"/>
        </w:rPr>
        <w:t>「</w:t>
      </w:r>
      <w:r w:rsidR="003046B8" w:rsidRPr="00995AED">
        <w:rPr>
          <w:rFonts w:ascii="ＭＳ ゴシック" w:eastAsia="ＭＳ ゴシック" w:hAnsi="ＭＳ ゴシック" w:cs="Arial" w:hint="eastAsia"/>
          <w:bCs/>
          <w:color w:val="FF0000"/>
          <w:sz w:val="21"/>
          <w:szCs w:val="21"/>
        </w:rPr>
        <w:t>別紙</w:t>
      </w:r>
      <w:r w:rsidR="003046B8">
        <w:rPr>
          <w:rFonts w:ascii="ＭＳ 明朝" w:hAnsi="ＭＳ 明朝" w:cs="Arial" w:hint="eastAsia"/>
          <w:b/>
          <w:color w:val="000000" w:themeColor="text1"/>
          <w:sz w:val="21"/>
          <w:szCs w:val="21"/>
        </w:rPr>
        <w:t>」添付資料ご</w:t>
      </w:r>
      <w:r w:rsidR="00F85550" w:rsidRPr="00C876FB">
        <w:rPr>
          <w:rFonts w:ascii="ＭＳ 明朝" w:hAnsi="ＭＳ 明朝" w:cs="Arial" w:hint="eastAsia"/>
          <w:b/>
          <w:color w:val="000000" w:themeColor="text1"/>
          <w:sz w:val="21"/>
          <w:szCs w:val="21"/>
        </w:rPr>
        <w:t>参照</w:t>
      </w:r>
      <w:r w:rsidRPr="00C876FB">
        <w:rPr>
          <w:rFonts w:ascii="ＭＳ 明朝" w:hAnsi="ＭＳ 明朝" w:cs="Arial" w:hint="eastAsia"/>
          <w:b/>
          <w:color w:val="000000" w:themeColor="text1"/>
          <w:sz w:val="21"/>
          <w:szCs w:val="21"/>
        </w:rPr>
        <w:t>）</w:t>
      </w:r>
    </w:p>
    <w:p w14:paraId="6EF995F7" w14:textId="77777777" w:rsidR="00113786" w:rsidRDefault="00136C8E">
      <w:pPr>
        <w:pStyle w:val="ab"/>
        <w:snapToGrid w:val="0"/>
        <w:spacing w:line="260" w:lineRule="exact"/>
        <w:ind w:left="1289" w:hangingChars="614" w:hanging="1289"/>
        <w:rPr>
          <w:rFonts w:ascii="ＭＳ 明朝" w:hAnsi="ＭＳ 明朝" w:cs="Arial"/>
          <w:color w:val="000000" w:themeColor="text1"/>
          <w:sz w:val="21"/>
          <w:szCs w:val="21"/>
        </w:rPr>
      </w:pPr>
      <w:r w:rsidRPr="00C876FB">
        <w:rPr>
          <w:rFonts w:ascii="ＭＳ 明朝" w:hAnsi="ＭＳ 明朝" w:cs="Arial"/>
          <w:color w:val="000000" w:themeColor="text1"/>
          <w:sz w:val="21"/>
          <w:szCs w:val="21"/>
        </w:rPr>
        <w:t>（4）</w:t>
      </w:r>
      <w:r w:rsidRPr="00C876FB">
        <w:rPr>
          <w:rFonts w:ascii="ＭＳ 明朝" w:hAnsi="ＭＳ 明朝" w:cs="Arial" w:hint="eastAsia"/>
          <w:color w:val="000000" w:themeColor="text1"/>
          <w:sz w:val="21"/>
          <w:szCs w:val="21"/>
        </w:rPr>
        <w:t>ＣＰＤ　会場参加だけでなく、希望されるオンライン参加の方にも、</w:t>
      </w:r>
      <w:r w:rsidRPr="00C876FB">
        <w:rPr>
          <w:rFonts w:ascii="ＭＳ 明朝" w:hAnsi="ＭＳ 明朝" w:cs="Arial"/>
          <w:color w:val="000000" w:themeColor="text1"/>
          <w:sz w:val="21"/>
          <w:szCs w:val="21"/>
        </w:rPr>
        <w:t>日本技術士会から</w:t>
      </w:r>
      <w:r>
        <w:rPr>
          <w:rFonts w:ascii="ＭＳ 明朝" w:hAnsi="ＭＳ 明朝" w:cs="Arial"/>
          <w:color w:val="000000" w:themeColor="text1"/>
          <w:sz w:val="21"/>
          <w:szCs w:val="21"/>
        </w:rPr>
        <w:t>3時間の</w:t>
      </w:r>
      <w:r>
        <w:rPr>
          <w:rFonts w:ascii="ＭＳ 明朝" w:hAnsi="ＭＳ 明朝" w:cs="Arial" w:hint="eastAsia"/>
          <w:color w:val="000000" w:themeColor="text1"/>
          <w:sz w:val="21"/>
          <w:szCs w:val="21"/>
        </w:rPr>
        <w:t>ＣＰＤ行事</w:t>
      </w:r>
      <w:r>
        <w:rPr>
          <w:rFonts w:ascii="ＭＳ 明朝" w:hAnsi="ＭＳ 明朝" w:cs="Arial"/>
          <w:color w:val="000000" w:themeColor="text1"/>
          <w:sz w:val="21"/>
          <w:szCs w:val="21"/>
        </w:rPr>
        <w:t>参加票を発行します。</w:t>
      </w:r>
    </w:p>
    <w:p w14:paraId="77FB0A7B" w14:textId="77777777" w:rsidR="00113786" w:rsidRDefault="00136C8E">
      <w:pPr>
        <w:spacing w:line="260" w:lineRule="exact"/>
        <w:ind w:left="1619" w:hangingChars="771" w:hanging="1619"/>
        <w:rPr>
          <w:rFonts w:ascii="ＭＳ 明朝" w:hAnsi="ＭＳ 明朝" w:cs="Arial"/>
          <w:szCs w:val="21"/>
        </w:rPr>
      </w:pPr>
      <w:r>
        <w:rPr>
          <w:rFonts w:ascii="ＭＳ 明朝" w:hAnsi="ＭＳ 明朝" w:cs="Arial"/>
          <w:szCs w:val="21"/>
        </w:rPr>
        <w:t>（5）</w:t>
      </w:r>
      <w:r>
        <w:rPr>
          <w:rFonts w:ascii="ＭＳ 明朝" w:hAnsi="ＭＳ 明朝" w:cs="Arial" w:hint="eastAsia"/>
          <w:szCs w:val="21"/>
        </w:rPr>
        <w:t>会場</w:t>
      </w:r>
      <w:r>
        <w:rPr>
          <w:rFonts w:ascii="ＭＳ 明朝" w:hAnsi="ＭＳ 明朝" w:cs="Arial"/>
          <w:szCs w:val="21"/>
        </w:rPr>
        <w:t>参加条件　体調が良好であること（体温37.5°未満）、マスク着用、手指消毒</w:t>
      </w:r>
    </w:p>
    <w:p w14:paraId="74CE044C" w14:textId="77777777" w:rsidR="00113786" w:rsidRDefault="00136C8E">
      <w:pPr>
        <w:pStyle w:val="ab"/>
        <w:snapToGrid w:val="0"/>
        <w:spacing w:line="260" w:lineRule="exact"/>
        <w:rPr>
          <w:rFonts w:ascii="Arial" w:eastAsia="ＭＳ ゴシック" w:hAnsi="Arial" w:cs="Arial"/>
          <w:sz w:val="21"/>
          <w:szCs w:val="21"/>
        </w:rPr>
      </w:pPr>
      <w:r>
        <w:rPr>
          <w:rFonts w:ascii="Arial" w:eastAsia="ＭＳ ゴシック" w:hAnsi="Arial" w:cs="Arial"/>
          <w:sz w:val="21"/>
          <w:szCs w:val="21"/>
        </w:rPr>
        <w:t>6.</w:t>
      </w:r>
      <w:r>
        <w:rPr>
          <w:rFonts w:ascii="Arial" w:eastAsia="ＭＳ ゴシック" w:hAnsi="Arial" w:cs="Arial"/>
          <w:sz w:val="21"/>
          <w:szCs w:val="21"/>
        </w:rPr>
        <w:t xml:space="preserve">　申込</w:t>
      </w:r>
      <w:r>
        <w:rPr>
          <w:rFonts w:ascii="Arial" w:eastAsia="ＭＳ ゴシック" w:hAnsi="Arial" w:cs="Arial" w:hint="eastAsia"/>
          <w:sz w:val="21"/>
          <w:szCs w:val="21"/>
        </w:rPr>
        <w:t>及び参加費支払い方法</w:t>
      </w:r>
    </w:p>
    <w:p w14:paraId="1E87BBF1" w14:textId="77777777" w:rsidR="00113786" w:rsidRDefault="00136C8E">
      <w:pPr>
        <w:pStyle w:val="ab"/>
        <w:snapToGrid w:val="0"/>
        <w:spacing w:line="260" w:lineRule="exact"/>
        <w:ind w:left="1260" w:hangingChars="600" w:hanging="1260"/>
        <w:rPr>
          <w:rFonts w:ascii="ＭＳ 明朝" w:hAnsi="ＭＳ 明朝" w:cs="Arial"/>
          <w:sz w:val="21"/>
          <w:szCs w:val="21"/>
        </w:rPr>
      </w:pPr>
      <w:r>
        <w:rPr>
          <w:rFonts w:ascii="ＭＳ 明朝" w:hAnsi="ＭＳ 明朝" w:cs="Arial"/>
          <w:sz w:val="21"/>
          <w:szCs w:val="21"/>
        </w:rPr>
        <w:t>（1）締切り　2022年</w:t>
      </w:r>
      <w:r>
        <w:rPr>
          <w:rFonts w:ascii="ＭＳ 明朝" w:hAnsi="ＭＳ 明朝" w:cs="Arial" w:hint="eastAsia"/>
          <w:sz w:val="21"/>
          <w:szCs w:val="21"/>
        </w:rPr>
        <w:t>2</w:t>
      </w:r>
      <w:r>
        <w:rPr>
          <w:rFonts w:ascii="ＭＳ 明朝" w:hAnsi="ＭＳ 明朝" w:cs="Arial"/>
          <w:sz w:val="21"/>
          <w:szCs w:val="21"/>
        </w:rPr>
        <w:t>月10日（</w:t>
      </w:r>
      <w:r>
        <w:rPr>
          <w:rFonts w:ascii="ＭＳ 明朝" w:hAnsi="ＭＳ 明朝" w:cs="Arial" w:hint="eastAsia"/>
          <w:sz w:val="21"/>
          <w:szCs w:val="21"/>
        </w:rPr>
        <w:t>木</w:t>
      </w:r>
      <w:r>
        <w:rPr>
          <w:rFonts w:ascii="ＭＳ 明朝" w:hAnsi="ＭＳ 明朝" w:cs="Arial"/>
          <w:sz w:val="21"/>
          <w:szCs w:val="21"/>
        </w:rPr>
        <w:t>）（</w:t>
      </w:r>
      <w:r>
        <w:rPr>
          <w:rFonts w:ascii="ＭＳ 明朝" w:hAnsi="ＭＳ 明朝" w:cs="Arial" w:hint="eastAsia"/>
          <w:sz w:val="21"/>
          <w:szCs w:val="21"/>
        </w:rPr>
        <w:t>※</w:t>
      </w:r>
      <w:r>
        <w:rPr>
          <w:rFonts w:ascii="ＭＳ 明朝" w:hAnsi="ＭＳ 明朝" w:cs="Arial"/>
          <w:sz w:val="21"/>
          <w:szCs w:val="21"/>
        </w:rPr>
        <w:t>定員になり次第締切ります。）</w:t>
      </w:r>
    </w:p>
    <w:p w14:paraId="5841C86B" w14:textId="77777777" w:rsidR="00113786" w:rsidRPr="00F85550" w:rsidRDefault="00136C8E">
      <w:pPr>
        <w:spacing w:line="260" w:lineRule="exact"/>
        <w:rPr>
          <w:rFonts w:ascii="ＭＳ 明朝" w:hAnsi="ＭＳ 明朝" w:cs="Arial"/>
          <w:szCs w:val="21"/>
        </w:rPr>
      </w:pPr>
      <w:r>
        <w:rPr>
          <w:rFonts w:ascii="ＭＳ 明朝" w:hAnsi="ＭＳ 明朝" w:cs="Arial"/>
          <w:szCs w:val="21"/>
        </w:rPr>
        <w:t>（2）</w:t>
      </w:r>
      <w:r>
        <w:rPr>
          <w:rFonts w:ascii="ＭＳ 明朝" w:hAnsi="ＭＳ 明朝" w:cs="Arial" w:hint="eastAsia"/>
          <w:szCs w:val="21"/>
        </w:rPr>
        <w:t>参加費支払い方法</w:t>
      </w:r>
      <w:r w:rsidRPr="00F85550">
        <w:rPr>
          <w:rFonts w:ascii="ＭＳ 明朝" w:hAnsi="ＭＳ 明朝" w:cs="Arial"/>
          <w:szCs w:val="21"/>
        </w:rPr>
        <w:t xml:space="preserve">　　</w:t>
      </w:r>
    </w:p>
    <w:p w14:paraId="6EB28FBA" w14:textId="3E9D9DF4" w:rsidR="00113786" w:rsidRPr="00F85550" w:rsidRDefault="00136C8E">
      <w:pPr>
        <w:spacing w:line="280" w:lineRule="exact"/>
        <w:ind w:firstLineChars="202" w:firstLine="424"/>
        <w:jc w:val="left"/>
        <w:rPr>
          <w:rFonts w:ascii="ＭＳ Ｐ明朝" w:eastAsia="ＭＳ Ｐ明朝" w:hAnsi="ＭＳ Ｐ明朝"/>
          <w:szCs w:val="21"/>
        </w:rPr>
      </w:pPr>
      <w:r w:rsidRPr="00F85550">
        <w:rPr>
          <w:rFonts w:ascii="ＭＳ Ｐ明朝" w:eastAsia="ＭＳ Ｐ明朝" w:hAnsi="ＭＳ Ｐ明朝" w:hint="eastAsia"/>
          <w:szCs w:val="21"/>
        </w:rPr>
        <w:t>インターネット申込：チケットサイト（Pass</w:t>
      </w:r>
      <w:r w:rsidRPr="00F85550">
        <w:rPr>
          <w:rFonts w:ascii="ＭＳ Ｐ明朝" w:eastAsia="ＭＳ Ｐ明朝" w:hAnsi="ＭＳ Ｐ明朝"/>
          <w:szCs w:val="21"/>
        </w:rPr>
        <w:t xml:space="preserve"> </w:t>
      </w:r>
      <w:r w:rsidRPr="00F85550">
        <w:rPr>
          <w:rFonts w:ascii="ＭＳ Ｐ明朝" w:eastAsia="ＭＳ Ｐ明朝" w:hAnsi="ＭＳ Ｐ明朝" w:hint="eastAsia"/>
          <w:szCs w:val="21"/>
        </w:rPr>
        <w:t>Market）から参加申込及び参加費支払をお願いします。</w:t>
      </w:r>
    </w:p>
    <w:p w14:paraId="5340D120" w14:textId="6495325D" w:rsidR="00113786" w:rsidRPr="00F85550" w:rsidRDefault="00136C8E">
      <w:pPr>
        <w:spacing w:line="280" w:lineRule="exact"/>
        <w:ind w:firstLineChars="202" w:firstLine="424"/>
        <w:jc w:val="left"/>
        <w:rPr>
          <w:rFonts w:ascii="ＭＳ Ｐ明朝" w:eastAsia="ＭＳ Ｐ明朝" w:hAnsi="ＭＳ Ｐ明朝"/>
          <w:szCs w:val="21"/>
        </w:rPr>
      </w:pPr>
      <w:r w:rsidRPr="00F85550">
        <w:rPr>
          <w:rFonts w:ascii="ＭＳ Ｐ明朝" w:eastAsia="ＭＳ Ｐ明朝" w:hAnsi="ＭＳ Ｐ明朝" w:hint="eastAsia"/>
          <w:szCs w:val="21"/>
        </w:rPr>
        <w:t xml:space="preserve">　　　　　　　　　　　　（会場参加を希望される方も、チケットサイ</w:t>
      </w:r>
      <w:r w:rsidR="00AB2410">
        <w:rPr>
          <w:rFonts w:ascii="ＭＳ Ｐ明朝" w:eastAsia="ＭＳ Ｐ明朝" w:hAnsi="ＭＳ Ｐ明朝" w:hint="eastAsia"/>
          <w:szCs w:val="21"/>
        </w:rPr>
        <w:t>ト</w:t>
      </w:r>
      <w:r w:rsidRPr="00F85550">
        <w:rPr>
          <w:rFonts w:ascii="ＭＳ Ｐ明朝" w:eastAsia="ＭＳ Ｐ明朝" w:hAnsi="ＭＳ Ｐ明朝" w:hint="eastAsia"/>
          <w:szCs w:val="21"/>
        </w:rPr>
        <w:t>での参加費支払い</w:t>
      </w:r>
      <w:r w:rsidR="008633A2" w:rsidRPr="00F85550">
        <w:rPr>
          <w:rFonts w:ascii="ＭＳ Ｐ明朝" w:eastAsia="ＭＳ Ｐ明朝" w:hAnsi="ＭＳ Ｐ明朝" w:hint="eastAsia"/>
          <w:szCs w:val="21"/>
        </w:rPr>
        <w:t>をお願いします</w:t>
      </w:r>
      <w:r w:rsidRPr="00F85550">
        <w:rPr>
          <w:rFonts w:ascii="ＭＳ Ｐ明朝" w:eastAsia="ＭＳ Ｐ明朝" w:hAnsi="ＭＳ Ｐ明朝" w:hint="eastAsia"/>
          <w:szCs w:val="21"/>
        </w:rPr>
        <w:t>）</w:t>
      </w:r>
    </w:p>
    <w:p w14:paraId="78A38A85" w14:textId="77777777" w:rsidR="00113786" w:rsidRPr="00F85550" w:rsidRDefault="00136C8E">
      <w:pPr>
        <w:spacing w:line="280" w:lineRule="exact"/>
        <w:ind w:firstLineChars="202" w:firstLine="424"/>
        <w:jc w:val="left"/>
        <w:rPr>
          <w:rFonts w:ascii="ＭＳ Ｐ明朝" w:eastAsia="ＭＳ Ｐ明朝" w:hAnsi="ＭＳ Ｐ明朝"/>
          <w:szCs w:val="21"/>
        </w:rPr>
      </w:pPr>
      <w:r w:rsidRPr="00F85550">
        <w:rPr>
          <w:rFonts w:ascii="ＭＳ Ｐ明朝" w:eastAsia="ＭＳ Ｐ明朝" w:hAnsi="ＭＳ Ｐ明朝" w:hint="eastAsia"/>
          <w:szCs w:val="21"/>
        </w:rPr>
        <w:t>ファックス・電話申し込み：会場参加者は、現金支払をお願いします。</w:t>
      </w:r>
    </w:p>
    <w:p w14:paraId="3505FE9D" w14:textId="77777777" w:rsidR="00113786" w:rsidRDefault="00136C8E">
      <w:pPr>
        <w:pStyle w:val="ab"/>
        <w:snapToGrid w:val="0"/>
        <w:spacing w:line="260" w:lineRule="exact"/>
        <w:rPr>
          <w:rFonts w:ascii="ＭＳ 明朝" w:hAnsi="ＭＳ 明朝" w:cs="Arial"/>
          <w:sz w:val="21"/>
          <w:szCs w:val="21"/>
        </w:rPr>
      </w:pPr>
      <w:r>
        <w:rPr>
          <w:rFonts w:ascii="ＭＳ 明朝" w:hAnsi="ＭＳ 明朝" w:cs="Arial"/>
          <w:sz w:val="21"/>
          <w:szCs w:val="21"/>
        </w:rPr>
        <w:t>（3）FAX、電話での申込先</w:t>
      </w:r>
      <w:r>
        <w:rPr>
          <w:rFonts w:ascii="ＭＳ 明朝" w:hAnsi="ＭＳ 明朝" w:cs="Arial"/>
          <w:b/>
          <w:bCs/>
          <w:color w:val="FF0000"/>
          <w:sz w:val="21"/>
          <w:szCs w:val="21"/>
        </w:rPr>
        <w:t xml:space="preserve">　　</w:t>
      </w:r>
      <w:r>
        <w:rPr>
          <w:rFonts w:ascii="ＭＳ 明朝" w:hAnsi="ＭＳ 明朝" w:cs="Arial"/>
          <w:sz w:val="21"/>
          <w:szCs w:val="21"/>
        </w:rPr>
        <w:t>公益社団法人</w:t>
      </w:r>
      <w:r>
        <w:rPr>
          <w:rFonts w:ascii="ＭＳ 明朝" w:hAnsi="ＭＳ 明朝" w:cs="Arial" w:hint="eastAsia"/>
          <w:sz w:val="21"/>
          <w:szCs w:val="21"/>
        </w:rPr>
        <w:t xml:space="preserve"> </w:t>
      </w:r>
      <w:r>
        <w:rPr>
          <w:rFonts w:ascii="ＭＳ 明朝" w:hAnsi="ＭＳ 明朝" w:cs="Arial"/>
          <w:sz w:val="21"/>
          <w:szCs w:val="21"/>
        </w:rPr>
        <w:t>日本技術士会</w:t>
      </w:r>
      <w:r>
        <w:rPr>
          <w:rFonts w:ascii="ＭＳ 明朝" w:hAnsi="ＭＳ 明朝" w:cs="Arial" w:hint="eastAsia"/>
          <w:sz w:val="21"/>
          <w:szCs w:val="21"/>
        </w:rPr>
        <w:t xml:space="preserve"> </w:t>
      </w:r>
      <w:r>
        <w:rPr>
          <w:rFonts w:ascii="ＭＳ 明朝" w:hAnsi="ＭＳ 明朝" w:cs="Arial"/>
          <w:sz w:val="21"/>
          <w:szCs w:val="21"/>
        </w:rPr>
        <w:t>中国本部事務局（勝田）</w:t>
      </w:r>
    </w:p>
    <w:p w14:paraId="42058EE6" w14:textId="77777777" w:rsidR="00113786" w:rsidRDefault="00136C8E">
      <w:pPr>
        <w:spacing w:line="260" w:lineRule="exact"/>
        <w:ind w:firstLineChars="300" w:firstLine="630"/>
        <w:rPr>
          <w:rFonts w:ascii="ＭＳ 明朝" w:hAnsi="ＭＳ 明朝" w:cs="Arial"/>
          <w:szCs w:val="21"/>
        </w:rPr>
      </w:pPr>
      <w:r>
        <w:rPr>
          <w:rFonts w:ascii="ＭＳ 明朝" w:hAnsi="ＭＳ 明朝" w:cs="Arial"/>
          <w:szCs w:val="21"/>
        </w:rPr>
        <w:t>〒730-0017 広島市中区鉄砲町1番20号 第3ウエノヤビル6階</w:t>
      </w:r>
    </w:p>
    <w:p w14:paraId="6A47DA6E" w14:textId="77777777" w:rsidR="00113786" w:rsidRDefault="00136C8E">
      <w:pPr>
        <w:pStyle w:val="ab"/>
        <w:snapToGrid w:val="0"/>
        <w:spacing w:line="260" w:lineRule="exact"/>
        <w:ind w:firstLineChars="300" w:firstLine="630"/>
        <w:rPr>
          <w:rStyle w:val="af1"/>
          <w:rFonts w:ascii="ＭＳ 明朝" w:hAnsi="ＭＳ 明朝" w:cs="Arial"/>
          <w:sz w:val="21"/>
          <w:szCs w:val="21"/>
        </w:rPr>
      </w:pPr>
      <w:r>
        <w:rPr>
          <w:rFonts w:ascii="ＭＳ 明朝" w:hAnsi="ＭＳ 明朝" w:cs="Arial"/>
          <w:sz w:val="21"/>
          <w:szCs w:val="21"/>
        </w:rPr>
        <w:t>TEL</w:t>
      </w:r>
      <w:r>
        <w:rPr>
          <w:rFonts w:ascii="ＭＳ 明朝" w:hAnsi="ＭＳ 明朝" w:cs="Arial" w:hint="eastAsia"/>
          <w:sz w:val="21"/>
          <w:szCs w:val="21"/>
        </w:rPr>
        <w:t>：</w:t>
      </w:r>
      <w:r>
        <w:rPr>
          <w:rFonts w:ascii="ＭＳ 明朝" w:hAnsi="ＭＳ 明朝" w:cs="Arial"/>
          <w:sz w:val="21"/>
          <w:szCs w:val="21"/>
        </w:rPr>
        <w:t>082-511-0305　FAX</w:t>
      </w:r>
      <w:r>
        <w:rPr>
          <w:rFonts w:ascii="ＭＳ 明朝" w:hAnsi="ＭＳ 明朝" w:cs="Arial" w:hint="eastAsia"/>
          <w:sz w:val="21"/>
          <w:szCs w:val="21"/>
        </w:rPr>
        <w:t>：</w:t>
      </w:r>
      <w:r>
        <w:rPr>
          <w:rFonts w:ascii="ＭＳ 明朝" w:hAnsi="ＭＳ 明朝" w:cs="Arial"/>
          <w:sz w:val="21"/>
          <w:szCs w:val="21"/>
        </w:rPr>
        <w:t>082-511-0309　E-mail</w:t>
      </w:r>
      <w:r>
        <w:rPr>
          <w:rFonts w:ascii="ＭＳ 明朝" w:hAnsi="ＭＳ 明朝" w:cs="Arial" w:hint="eastAsia"/>
          <w:sz w:val="21"/>
          <w:szCs w:val="21"/>
        </w:rPr>
        <w:t>：</w:t>
      </w:r>
      <w:hyperlink r:id="rId10" w:history="1">
        <w:r>
          <w:rPr>
            <w:rStyle w:val="af1"/>
            <w:rFonts w:ascii="ＭＳ 明朝" w:hAnsi="ＭＳ 明朝" w:cs="Arial"/>
            <w:sz w:val="21"/>
            <w:szCs w:val="21"/>
          </w:rPr>
          <w:t>ipej-hiro@rapid.ocn.ne.jp</w:t>
        </w:r>
      </w:hyperlink>
    </w:p>
    <w:p w14:paraId="619395BC" w14:textId="77777777" w:rsidR="00113786" w:rsidRDefault="00113786"/>
    <w:p w14:paraId="75E43D16" w14:textId="77777777" w:rsidR="00113786" w:rsidRDefault="00136C8E">
      <w:pPr>
        <w:widowControl/>
        <w:jc w:val="left"/>
      </w:pPr>
      <w:r>
        <w:br w:type="page"/>
      </w:r>
    </w:p>
    <w:p w14:paraId="5008757E" w14:textId="77777777" w:rsidR="00113786" w:rsidRDefault="00113786"/>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230BDE0" w14:textId="77777777">
        <w:tc>
          <w:tcPr>
            <w:tcW w:w="9628" w:type="dxa"/>
            <w:tcBorders>
              <w:top w:val="single" w:sz="4" w:space="0" w:color="auto"/>
              <w:left w:val="single" w:sz="4" w:space="0" w:color="auto"/>
              <w:bottom w:val="single" w:sz="4" w:space="0" w:color="auto"/>
              <w:right w:val="single" w:sz="4" w:space="0" w:color="auto"/>
            </w:tcBorders>
          </w:tcPr>
          <w:p w14:paraId="6F905064" w14:textId="1D5D0EA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br w:type="page"/>
            </w:r>
            <w:r>
              <w:rPr>
                <w:rFonts w:ascii="ＭＳ Ｐゴシック" w:eastAsia="ＭＳ Ｐゴシック" w:hAnsi="ＭＳ Ｐゴシック" w:hint="eastAsia"/>
                <w:sz w:val="40"/>
                <w:szCs w:val="40"/>
              </w:rPr>
              <w:t>「第</w:t>
            </w:r>
            <w:r w:rsidR="00782608">
              <w:rPr>
                <w:rFonts w:ascii="ＭＳ Ｐゴシック" w:eastAsia="ＭＳ Ｐゴシック" w:hAnsi="ＭＳ Ｐゴシック" w:hint="eastAsia"/>
                <w:sz w:val="40"/>
                <w:szCs w:val="40"/>
              </w:rPr>
              <w:t>3</w:t>
            </w:r>
            <w:r>
              <w:rPr>
                <w:rFonts w:ascii="ＭＳ Ｐゴシック" w:eastAsia="ＭＳ Ｐゴシック" w:hAnsi="ＭＳ Ｐゴシック" w:hint="eastAsia"/>
                <w:sz w:val="40"/>
                <w:szCs w:val="40"/>
              </w:rPr>
              <w:t>回建設部会講演会」</w:t>
            </w:r>
          </w:p>
          <w:p w14:paraId="0E690291"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参加申込書(2022年2月10日)</w:t>
            </w:r>
          </w:p>
          <w:p w14:paraId="6D94406D"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p>
          <w:p w14:paraId="6B7887F0"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0A03E339" w14:textId="77777777" w:rsidR="00113786" w:rsidRDefault="00136C8E">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32F10EBF" w14:textId="77777777" w:rsidR="00113786" w:rsidRDefault="00136C8E">
      <w:pPr>
        <w:tabs>
          <w:tab w:val="left" w:pos="2226"/>
        </w:tabs>
        <w:spacing w:line="0" w:lineRule="atLeast"/>
        <w:ind w:left="-113"/>
        <w:jc w:val="center"/>
        <w:rPr>
          <w:rFonts w:ascii="ＭＳ ゴシック" w:eastAsia="ＭＳ ゴシック" w:hAnsi="ＭＳ ゴシック"/>
          <w:sz w:val="32"/>
          <w:szCs w:val="32"/>
        </w:rPr>
      </w:pPr>
      <w:r>
        <w:rPr>
          <w:rFonts w:ascii="ＭＳ Ｐゴシック" w:eastAsia="ＭＳ Ｐゴシック" w:hAnsi="ＭＳ Ｐゴシック" w:hint="eastAsia"/>
          <w:sz w:val="32"/>
          <w:szCs w:val="32"/>
        </w:rPr>
        <w:t>標記Web講演会に</w:t>
      </w:r>
      <w:r>
        <w:rPr>
          <w:rFonts w:ascii="ＭＳ Ｐゴシック" w:eastAsia="ＭＳ Ｐゴシック" w:hAnsi="ＭＳ Ｐゴシック" w:cs="ＭＳ ゴシック" w:hint="eastAsia"/>
          <w:sz w:val="28"/>
          <w:szCs w:val="28"/>
        </w:rPr>
        <w:t>参加します。</w:t>
      </w:r>
    </w:p>
    <w:p w14:paraId="64CF7D17"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06FED50B"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2"/>
          <w:szCs w:val="22"/>
        </w:rPr>
      </w:pPr>
      <w:r>
        <w:rPr>
          <w:rFonts w:ascii="ＭＳ Ｐゴシック" w:eastAsia="ＭＳ Ｐゴシック" w:hAnsi="ＭＳ Ｐゴシック" w:cs="ＭＳ ゴシック" w:hint="eastAsia"/>
          <w:b/>
          <w:sz w:val="24"/>
        </w:rPr>
        <w:t xml:space="preserve">　</w:t>
      </w:r>
      <w:r>
        <w:rPr>
          <w:rFonts w:ascii="ＭＳ Ｐゴシック" w:eastAsia="ＭＳ Ｐゴシック" w:hAnsi="ＭＳ Ｐゴシック" w:cs="ＭＳ ゴシック"/>
          <w:b/>
          <w:sz w:val="24"/>
        </w:rPr>
        <w:t xml:space="preserve">　</w:t>
      </w:r>
      <w:r>
        <w:rPr>
          <w:rFonts w:ascii="ＭＳ Ｐゴシック" w:eastAsia="ＭＳ Ｐゴシック" w:hAnsi="ＭＳ Ｐゴシック" w:cs="ＭＳ ゴシック" w:hint="eastAsia"/>
          <w:b/>
          <w:sz w:val="24"/>
        </w:rPr>
        <w:t>参加会場　□広島会場、□鳥取会場、□島根会場、□山口会場、</w:t>
      </w:r>
      <w:r>
        <w:rPr>
          <w:rFonts w:ascii="ＭＳ Ｐゴシック" w:eastAsia="ＭＳ Ｐゴシック" w:hAnsi="ＭＳ Ｐゴシック" w:cs="ＭＳ ゴシック" w:hint="eastAsia"/>
          <w:b/>
          <w:sz w:val="22"/>
          <w:szCs w:val="22"/>
        </w:rPr>
        <w:t>□自宅・勤務先等(オンライン)</w:t>
      </w:r>
    </w:p>
    <w:p w14:paraId="793FB9DF" w14:textId="77777777" w:rsidR="00113786" w:rsidRDefault="00113786">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113786" w14:paraId="24F0FC2E" w14:textId="77777777">
        <w:tc>
          <w:tcPr>
            <w:tcW w:w="1358" w:type="dxa"/>
            <w:tcBorders>
              <w:top w:val="single" w:sz="4" w:space="0" w:color="auto"/>
              <w:left w:val="single" w:sz="4" w:space="0" w:color="auto"/>
              <w:bottom w:val="single" w:sz="4" w:space="0" w:color="auto"/>
              <w:right w:val="single" w:sz="4" w:space="0" w:color="auto"/>
            </w:tcBorders>
            <w:vAlign w:val="center"/>
          </w:tcPr>
          <w:p w14:paraId="1CCA86AA" w14:textId="77777777" w:rsidR="00113786" w:rsidRDefault="00113786">
            <w:pPr>
              <w:spacing w:line="320" w:lineRule="exact"/>
              <w:ind w:rightChars="669" w:right="140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209CFBE8"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4178A615"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4C885350"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03CD4055" w14:textId="77777777">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4C073B9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C84EEC2" w14:textId="77777777" w:rsidR="00113786" w:rsidRDefault="00113786">
            <w:pPr>
              <w:spacing w:line="320" w:lineRule="exact"/>
              <w:ind w:rightChars="-51" w:right="-107"/>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22C87473"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7F282FCC"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43BEA503" w14:textId="77777777" w:rsidR="00113786" w:rsidRDefault="00136C8E">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ECF33E7" w14:textId="77777777">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7429A0FE"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7C121F3D"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5E4567CF" w14:textId="77777777" w:rsidR="00113786" w:rsidRDefault="00113786">
            <w:pPr>
              <w:spacing w:line="320" w:lineRule="exact"/>
              <w:ind w:rightChars="-47" w:right="-99"/>
              <w:jc w:val="center"/>
              <w:rPr>
                <w:rFonts w:ascii="ＭＳ ゴシック" w:eastAsia="ＭＳ ゴシック" w:hAnsi="ＭＳ ゴシック"/>
                <w:color w:val="000000"/>
                <w:sz w:val="20"/>
                <w:szCs w:val="20"/>
              </w:rPr>
            </w:pPr>
          </w:p>
          <w:p w14:paraId="27AC6BC2"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1CAEB91C" w14:textId="77777777" w:rsidR="00113786" w:rsidRDefault="00136C8E">
            <w:pPr>
              <w:spacing w:line="320" w:lineRule="exact"/>
              <w:ind w:rightChars="103" w:right="216"/>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76003385"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00C5790B"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32C15B10" w14:textId="77777777" w:rsidR="00113786" w:rsidRDefault="00136C8E">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113786" w14:paraId="331F52A1" w14:textId="77777777">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2E070803"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5ECB2A36" w14:textId="77777777" w:rsidR="00113786" w:rsidRDefault="00113786">
            <w:pPr>
              <w:spacing w:line="320" w:lineRule="exact"/>
              <w:ind w:rightChars="103" w:right="216"/>
              <w:rPr>
                <w:rFonts w:ascii="ＭＳ ゴシック" w:eastAsia="ＭＳ ゴシック" w:hAnsi="ＭＳ ゴシック"/>
                <w:color w:val="000000"/>
                <w:sz w:val="24"/>
                <w:szCs w:val="22"/>
              </w:rPr>
            </w:pPr>
          </w:p>
        </w:tc>
      </w:tr>
      <w:tr w:rsidR="00113786" w14:paraId="6FBB3D79" w14:textId="77777777">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53B1AB6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62086740"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776DF93C"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50FF5DB8" w14:textId="77777777" w:rsidR="00113786" w:rsidRDefault="00136C8E">
            <w:pPr>
              <w:widowControl/>
              <w:ind w:leftChars="-51" w:left="-107"/>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113786" w14:paraId="13756496" w14:textId="77777777">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7D323ECB"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B9FEB0F"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10954E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2E0BBD99" w14:textId="77777777" w:rsidR="00113786" w:rsidRDefault="00136C8E">
            <w:pPr>
              <w:widowControl/>
              <w:ind w:leftChars="-51" w:left="-107"/>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113786" w14:paraId="45EF0DC5" w14:textId="77777777">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19A08558"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3E2832F2" w14:textId="77777777" w:rsidR="00113786" w:rsidRDefault="00136C8E">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7374DA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FAB9E92" w14:textId="77777777" w:rsidR="00113786" w:rsidRDefault="00136C8E">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7EF02A62" w14:textId="77777777" w:rsidR="00113786" w:rsidRDefault="00136C8E">
      <w:pPr>
        <w:numPr>
          <w:ilvl w:val="0"/>
          <w:numId w:val="1"/>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5E97006A"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1F7C470"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937E609"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080CFF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18B6475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23DA9E28" w14:textId="77777777" w:rsidR="00113786" w:rsidRDefault="00113786">
      <w:pPr>
        <w:adjustRightInd w:val="0"/>
        <w:spacing w:line="320" w:lineRule="exact"/>
        <w:ind w:left="720" w:rightChars="103" w:right="216"/>
        <w:jc w:val="left"/>
        <w:textAlignment w:val="baseline"/>
        <w:rPr>
          <w:rFonts w:ascii="ＭＳ ゴシック" w:eastAsia="ＭＳ ゴシック" w:hAnsi="ＭＳ ゴシック"/>
          <w:color w:val="000000"/>
          <w:sz w:val="22"/>
          <w:szCs w:val="22"/>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113786" w14:paraId="2BB26A9D" w14:textId="77777777">
        <w:trPr>
          <w:trHeight w:val="563"/>
        </w:trPr>
        <w:tc>
          <w:tcPr>
            <w:tcW w:w="1356" w:type="dxa"/>
            <w:tcBorders>
              <w:top w:val="single" w:sz="4" w:space="0" w:color="auto"/>
              <w:left w:val="single" w:sz="4" w:space="0" w:color="auto"/>
              <w:bottom w:val="single" w:sz="4" w:space="0" w:color="auto"/>
              <w:right w:val="single" w:sz="4" w:space="0" w:color="auto"/>
            </w:tcBorders>
          </w:tcPr>
          <w:p w14:paraId="14F2330F" w14:textId="77777777" w:rsidR="00113786" w:rsidRDefault="00113786">
            <w:pPr>
              <w:spacing w:line="320" w:lineRule="exact"/>
              <w:ind w:rightChars="-47" w:right="-99"/>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2A9D87B7"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786C32F8"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69EC5CD6"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11D97B90" w14:textId="77777777">
        <w:trPr>
          <w:trHeight w:val="699"/>
        </w:trPr>
        <w:tc>
          <w:tcPr>
            <w:tcW w:w="1356" w:type="dxa"/>
            <w:vMerge w:val="restart"/>
            <w:tcBorders>
              <w:top w:val="single" w:sz="4" w:space="0" w:color="auto"/>
              <w:left w:val="single" w:sz="4" w:space="0" w:color="auto"/>
              <w:right w:val="single" w:sz="4" w:space="0" w:color="auto"/>
            </w:tcBorders>
          </w:tcPr>
          <w:p w14:paraId="76B0DFF3" w14:textId="77777777" w:rsidR="00113786" w:rsidRDefault="00113786">
            <w:pPr>
              <w:spacing w:line="240" w:lineRule="exact"/>
              <w:ind w:rightChars="103" w:right="216"/>
              <w:jc w:val="left"/>
              <w:rPr>
                <w:rFonts w:ascii="ＭＳ ゴシック" w:eastAsia="ＭＳ ゴシック" w:hAnsi="ＭＳ ゴシック"/>
                <w:b/>
                <w:color w:val="000000"/>
                <w:sz w:val="28"/>
                <w:szCs w:val="28"/>
              </w:rPr>
            </w:pPr>
          </w:p>
          <w:p w14:paraId="7A8C6216" w14:textId="77777777" w:rsidR="00113786" w:rsidRDefault="00136C8E">
            <w:pPr>
              <w:spacing w:line="24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769BED16"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56E35203"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69CE22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23FBE6FF"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C72DA2F" w14:textId="77777777">
        <w:trPr>
          <w:trHeight w:val="694"/>
        </w:trPr>
        <w:tc>
          <w:tcPr>
            <w:tcW w:w="1356" w:type="dxa"/>
            <w:vMerge/>
            <w:tcBorders>
              <w:left w:val="single" w:sz="4" w:space="0" w:color="auto"/>
              <w:right w:val="single" w:sz="4" w:space="0" w:color="auto"/>
            </w:tcBorders>
            <w:vAlign w:val="center"/>
          </w:tcPr>
          <w:p w14:paraId="5F65FC42" w14:textId="77777777" w:rsidR="00113786" w:rsidRDefault="00113786">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668B4B9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08E0A57F"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2D39BC59"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1AFB798D"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0ABE4CB6" w14:textId="77777777">
        <w:trPr>
          <w:trHeight w:val="704"/>
        </w:trPr>
        <w:tc>
          <w:tcPr>
            <w:tcW w:w="1356" w:type="dxa"/>
            <w:vMerge/>
            <w:tcBorders>
              <w:left w:val="single" w:sz="4" w:space="0" w:color="auto"/>
              <w:bottom w:val="single" w:sz="4" w:space="0" w:color="auto"/>
              <w:right w:val="single" w:sz="4" w:space="0" w:color="auto"/>
            </w:tcBorders>
            <w:vAlign w:val="center"/>
          </w:tcPr>
          <w:p w14:paraId="1D290D40" w14:textId="77777777" w:rsidR="00113786" w:rsidRDefault="00113786">
            <w:pPr>
              <w:spacing w:line="240" w:lineRule="exact"/>
              <w:ind w:rightChars="103" w:right="216"/>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4AEE115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2A1CF0B5"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334B14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624BA322"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4191912C" w14:textId="77777777" w:rsidR="00113786" w:rsidRDefault="00113786">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p>
    <w:p w14:paraId="087B2186" w14:textId="77777777" w:rsidR="00113786" w:rsidRDefault="00136C8E">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76C1D1AA" w14:textId="77777777" w:rsidR="00113786" w:rsidRDefault="00136C8E">
      <w:pPr>
        <w:spacing w:line="320" w:lineRule="exact"/>
        <w:ind w:right="214" w:firstLineChars="500" w:firstLine="110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04956B9C" w14:textId="77777777" w:rsidR="00113786" w:rsidRDefault="00210610">
      <w:pPr>
        <w:pStyle w:val="a5"/>
        <w:spacing w:line="340" w:lineRule="exact"/>
        <w:ind w:right="214" w:firstLineChars="500" w:firstLine="1100"/>
        <w:jc w:val="both"/>
        <w:outlineLvl w:val="0"/>
        <w:rPr>
          <w:rFonts w:hAnsi="ＭＳ 明朝"/>
          <w:bCs/>
        </w:rPr>
      </w:pPr>
      <w:hyperlink r:id="rId11" w:history="1">
        <w:r w:rsidR="00136C8E">
          <w:rPr>
            <w:rStyle w:val="af1"/>
            <w:rFonts w:ascii="ＭＳ ゴシック" w:eastAsia="ＭＳ ゴシック" w:hAnsi="ＭＳ ゴシック" w:cs="ＭＳ ゴシック" w:hint="eastAsia"/>
            <w:b w:val="0"/>
          </w:rPr>
          <w:t>TEL:082-511-030</w:t>
        </w:r>
      </w:hyperlink>
      <w:r w:rsidR="00136C8E">
        <w:rPr>
          <w:rFonts w:ascii="ＭＳ ゴシック" w:eastAsia="ＭＳ ゴシック" w:hAnsi="ＭＳ ゴシック" w:cs="ＭＳ ゴシック" w:hint="eastAsia"/>
          <w:bCs/>
          <w:color w:val="0000FF"/>
        </w:rPr>
        <w:t>5</w:t>
      </w:r>
      <w:r w:rsidR="00136C8E">
        <w:rPr>
          <w:rFonts w:ascii="ＭＳ ゴシック" w:eastAsia="ＭＳ ゴシック" w:hAnsi="ＭＳ ゴシック" w:cs="ＭＳ ゴシック" w:hint="eastAsia"/>
        </w:rPr>
        <w:t xml:space="preserve">　FAX:082-511-0309　</w:t>
      </w:r>
      <w:r w:rsidR="00136C8E">
        <w:rPr>
          <w:rFonts w:ascii="ＭＳ ゴシック" w:eastAsia="ＭＳ ゴシック" w:hAnsi="ＭＳ ゴシック" w:hint="eastAsia"/>
        </w:rPr>
        <w:t>E-mail：</w:t>
      </w:r>
      <w:hyperlink r:id="rId12" w:history="1">
        <w:r w:rsidR="00136C8E">
          <w:rPr>
            <w:rStyle w:val="af1"/>
            <w:rFonts w:ascii="ＭＳ ゴシック" w:eastAsia="ＭＳ ゴシック" w:hAnsi="ＭＳ ゴシック" w:cs="ＭＳ ゴシック" w:hint="eastAsia"/>
            <w:b w:val="0"/>
            <w:bCs w:val="0"/>
          </w:rPr>
          <w:t>ipej-hiro@rapid.ocn.ne.jp</w:t>
        </w:r>
      </w:hyperlink>
      <w:bookmarkStart w:id="2" w:name="OLE_LINK12"/>
      <w:r w:rsidR="00136C8E">
        <w:rPr>
          <w:rFonts w:hAnsi="ＭＳ 明朝" w:hint="eastAsia"/>
          <w:bCs/>
        </w:rPr>
        <w:t xml:space="preserve"> </w:t>
      </w:r>
      <w:bookmarkEnd w:id="2"/>
    </w:p>
    <w:p w14:paraId="734DF518" w14:textId="77777777" w:rsidR="00113786" w:rsidRDefault="00136C8E">
      <w:pPr>
        <w:widowControl/>
        <w:jc w:val="left"/>
        <w:rPr>
          <w:rFonts w:ascii="ＭＳ 明朝" w:hAnsi="ＭＳ 明朝"/>
          <w:bCs/>
          <w:color w:val="000000"/>
          <w:sz w:val="22"/>
          <w:szCs w:val="22"/>
        </w:rPr>
      </w:pPr>
      <w:bookmarkStart w:id="3" w:name="_Hlk83406039"/>
      <w:r>
        <w:rPr>
          <w:rFonts w:hAnsi="ＭＳ 明朝"/>
          <w:bCs/>
        </w:rPr>
        <w:br w:type="page"/>
      </w:r>
    </w:p>
    <w:p w14:paraId="10C0871E" w14:textId="77777777" w:rsidR="00113786" w:rsidRDefault="00113786">
      <w:pPr>
        <w:pStyle w:val="a5"/>
        <w:spacing w:line="340" w:lineRule="exact"/>
        <w:ind w:right="214"/>
        <w:jc w:val="both"/>
        <w:outlineLvl w:val="0"/>
        <w:rPr>
          <w:rFonts w:hAnsi="ＭＳ 明朝"/>
          <w:bCs/>
        </w:rPr>
      </w:pPr>
    </w:p>
    <w:tbl>
      <w:tblPr>
        <w:tblStyle w:val="af3"/>
        <w:tblW w:w="9628" w:type="dxa"/>
        <w:tblLayout w:type="fixed"/>
        <w:tblLook w:val="04A0" w:firstRow="1" w:lastRow="0" w:firstColumn="1" w:lastColumn="0" w:noHBand="0" w:noVBand="1"/>
      </w:tblPr>
      <w:tblGrid>
        <w:gridCol w:w="9628"/>
      </w:tblGrid>
      <w:tr w:rsidR="00113786" w14:paraId="1F4CC2C2" w14:textId="77777777">
        <w:tc>
          <w:tcPr>
            <w:tcW w:w="9628" w:type="dxa"/>
          </w:tcPr>
          <w:p w14:paraId="450C44DE"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広島会場</w:t>
            </w:r>
          </w:p>
          <w:p w14:paraId="02BAD09E"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第3ウエノヤビル6階　コンファレンススクエア</w:t>
            </w:r>
          </w:p>
          <w:p w14:paraId="53E1FA50"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広島市中区鉄砲町1番20号　TEL：082-511-0305（中国本部事務局）</w:t>
            </w:r>
          </w:p>
        </w:tc>
      </w:tr>
      <w:tr w:rsidR="00113786" w14:paraId="5D4FFE8C" w14:textId="77777777">
        <w:trPr>
          <w:trHeight w:val="6329"/>
        </w:trPr>
        <w:tc>
          <w:tcPr>
            <w:tcW w:w="9628" w:type="dxa"/>
          </w:tcPr>
          <w:p w14:paraId="5ED841F9" w14:textId="77777777" w:rsidR="00113786" w:rsidRDefault="00113786">
            <w:pPr>
              <w:pStyle w:val="a5"/>
              <w:spacing w:line="340" w:lineRule="exact"/>
              <w:ind w:right="214"/>
              <w:jc w:val="both"/>
              <w:outlineLvl w:val="0"/>
              <w:rPr>
                <w:rFonts w:hAnsi="ＭＳ 明朝"/>
                <w:bCs/>
              </w:rPr>
            </w:pPr>
          </w:p>
          <w:p w14:paraId="2967E1D3" w14:textId="77777777" w:rsidR="00113786" w:rsidRDefault="00113786">
            <w:pPr>
              <w:pStyle w:val="a5"/>
              <w:spacing w:line="340" w:lineRule="exact"/>
              <w:ind w:right="214"/>
              <w:jc w:val="both"/>
              <w:outlineLvl w:val="0"/>
              <w:rPr>
                <w:rFonts w:hAnsi="ＭＳ 明朝"/>
                <w:bCs/>
              </w:rPr>
            </w:pPr>
          </w:p>
          <w:p w14:paraId="114F1281" w14:textId="77777777" w:rsidR="00113786" w:rsidRDefault="00113786">
            <w:pPr>
              <w:pStyle w:val="a5"/>
              <w:spacing w:line="340" w:lineRule="exact"/>
              <w:ind w:right="214"/>
              <w:jc w:val="both"/>
              <w:outlineLvl w:val="0"/>
              <w:rPr>
                <w:rFonts w:hAnsi="ＭＳ 明朝"/>
                <w:bCs/>
              </w:rPr>
            </w:pPr>
          </w:p>
          <w:p w14:paraId="218590D8" w14:textId="77777777" w:rsidR="00113786" w:rsidRDefault="00113786">
            <w:pPr>
              <w:pStyle w:val="a5"/>
              <w:spacing w:line="340" w:lineRule="exact"/>
              <w:ind w:right="214"/>
              <w:jc w:val="both"/>
              <w:outlineLvl w:val="0"/>
              <w:rPr>
                <w:rFonts w:hAnsi="ＭＳ 明朝"/>
                <w:bCs/>
              </w:rPr>
            </w:pPr>
          </w:p>
          <w:p w14:paraId="1C1267DE" w14:textId="77777777" w:rsidR="00113786" w:rsidRDefault="00113786">
            <w:pPr>
              <w:pStyle w:val="a5"/>
              <w:spacing w:line="340" w:lineRule="exact"/>
              <w:ind w:right="214"/>
              <w:jc w:val="both"/>
              <w:outlineLvl w:val="0"/>
              <w:rPr>
                <w:rFonts w:hAnsi="ＭＳ 明朝"/>
                <w:bCs/>
              </w:rPr>
            </w:pPr>
          </w:p>
          <w:p w14:paraId="0927685F" w14:textId="77777777" w:rsidR="00113786" w:rsidRDefault="00113786">
            <w:pPr>
              <w:pStyle w:val="a5"/>
              <w:spacing w:line="340" w:lineRule="exact"/>
              <w:ind w:right="214"/>
              <w:jc w:val="both"/>
              <w:outlineLvl w:val="0"/>
              <w:rPr>
                <w:rFonts w:hAnsi="ＭＳ 明朝"/>
                <w:bCs/>
              </w:rPr>
            </w:pPr>
          </w:p>
          <w:p w14:paraId="47DBCB3E" w14:textId="77777777" w:rsidR="00113786" w:rsidRDefault="00113786">
            <w:pPr>
              <w:pStyle w:val="a5"/>
              <w:spacing w:line="340" w:lineRule="exact"/>
              <w:ind w:right="214"/>
              <w:jc w:val="both"/>
              <w:outlineLvl w:val="0"/>
              <w:rPr>
                <w:rFonts w:hAnsi="ＭＳ 明朝"/>
                <w:bCs/>
              </w:rPr>
            </w:pPr>
          </w:p>
          <w:p w14:paraId="5610F558" w14:textId="77777777" w:rsidR="00113786" w:rsidRDefault="00113786">
            <w:pPr>
              <w:pStyle w:val="a5"/>
              <w:spacing w:line="340" w:lineRule="exact"/>
              <w:ind w:right="214"/>
              <w:jc w:val="both"/>
              <w:outlineLvl w:val="0"/>
              <w:rPr>
                <w:rFonts w:hAnsi="ＭＳ 明朝"/>
                <w:bCs/>
              </w:rPr>
            </w:pPr>
          </w:p>
          <w:p w14:paraId="63A1196B" w14:textId="77777777" w:rsidR="00113786" w:rsidRDefault="00113786">
            <w:pPr>
              <w:pStyle w:val="a5"/>
              <w:spacing w:line="340" w:lineRule="exact"/>
              <w:ind w:right="214"/>
              <w:jc w:val="both"/>
              <w:outlineLvl w:val="0"/>
              <w:rPr>
                <w:rFonts w:hAnsi="ＭＳ 明朝"/>
                <w:bCs/>
              </w:rPr>
            </w:pPr>
          </w:p>
          <w:p w14:paraId="3658FFA7" w14:textId="77777777" w:rsidR="00113786" w:rsidRDefault="00113786">
            <w:pPr>
              <w:pStyle w:val="a5"/>
              <w:spacing w:line="340" w:lineRule="exact"/>
              <w:ind w:right="214"/>
              <w:jc w:val="both"/>
              <w:outlineLvl w:val="0"/>
              <w:rPr>
                <w:rFonts w:hAnsi="ＭＳ 明朝"/>
                <w:bCs/>
              </w:rPr>
            </w:pPr>
          </w:p>
          <w:p w14:paraId="0F548515"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40160" behindDoc="0" locked="0" layoutInCell="1" allowOverlap="1" wp14:anchorId="2FE108E3" wp14:editId="671EA6E8">
                      <wp:simplePos x="0" y="0"/>
                      <wp:positionH relativeFrom="column">
                        <wp:posOffset>3035300</wp:posOffset>
                      </wp:positionH>
                      <wp:positionV relativeFrom="paragraph">
                        <wp:posOffset>185420</wp:posOffset>
                      </wp:positionV>
                      <wp:extent cx="156210" cy="142240"/>
                      <wp:effectExtent l="0" t="0" r="0" b="0"/>
                      <wp:wrapNone/>
                      <wp:docPr id="363" name="円/楕円 363"/>
                      <wp:cNvGraphicFramePr/>
                      <a:graphic xmlns:a="http://schemas.openxmlformats.org/drawingml/2006/main">
                        <a:graphicData uri="http://schemas.microsoft.com/office/word/2010/wordprocessingShape">
                          <wps:wsp>
                            <wps:cNvSpPr/>
                            <wps:spPr>
                              <a:xfrm>
                                <a:off x="0" y="0"/>
                                <a:ext cx="156348" cy="1421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円/楕円 363" o:spid="_x0000_s1026" o:spt="3" type="#_x0000_t3" style="position:absolute;left:0pt;margin-left:239pt;margin-top:14.6pt;height:11.2pt;width:12.3pt;z-index:251740160;v-text-anchor:middle;mso-width-relative:page;mso-height-relative:page;" fillcolor="#FF0000" filled="t" stroked="f" coordsize="21600,21600" o:gfxdata="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x7LQnWAAAACQEA&#10;AA8AAAAAAAAAAQAgAAAAIgAAAGRycy9kb3ducmV2LnhtbFBLAQIUABQAAAAIAIdO4kAObQyLVQIA&#10;AIcEAAAOAAAAAAAAAAEAIAAAACUBAABkcnMvZTJvRG9jLnhtbFBLBQYAAAAABgAGAFkBAADsBQAA&#10;AAA=&#10;">
                      <v:fill on="t" focussize="0,0"/>
                      <v:stroke on="f" weight="1pt" miterlimit="8" joinstyle="miter"/>
                      <v:imagedata o:title=""/>
                      <o:lock v:ext="edit" aspectratio="f"/>
                    </v:shape>
                  </w:pict>
                </mc:Fallback>
              </mc:AlternateContent>
            </w:r>
          </w:p>
          <w:p w14:paraId="3882412F"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39136" behindDoc="0" locked="0" layoutInCell="1" allowOverlap="1" wp14:anchorId="1DF60633" wp14:editId="025885EF">
                      <wp:simplePos x="0" y="0"/>
                      <wp:positionH relativeFrom="column">
                        <wp:posOffset>3110230</wp:posOffset>
                      </wp:positionH>
                      <wp:positionV relativeFrom="paragraph">
                        <wp:posOffset>150495</wp:posOffset>
                      </wp:positionV>
                      <wp:extent cx="1355090" cy="266065"/>
                      <wp:effectExtent l="0" t="0" r="17145" b="20320"/>
                      <wp:wrapNone/>
                      <wp:docPr id="362" name="テキスト ボックス 362"/>
                      <wp:cNvGraphicFramePr/>
                      <a:graphic xmlns:a="http://schemas.openxmlformats.org/drawingml/2006/main">
                        <a:graphicData uri="http://schemas.microsoft.com/office/word/2010/wordprocessingShape">
                          <wps:wsp>
                            <wps:cNvSpPr txBox="1"/>
                            <wps:spPr>
                              <a:xfrm>
                                <a:off x="0" y="0"/>
                                <a:ext cx="1354974" cy="266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F60633" id="テキスト ボックス 362" o:spid="_x0000_s1029" type="#_x0000_t202" style="position:absolute;left:0;text-align:left;margin-left:244.9pt;margin-top:11.85pt;width:106.7pt;height:20.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" fillcolor="white [3201]" strokeweight=".5pt">
                      <v:textbo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v:textbox>
                    </v:shape>
                  </w:pict>
                </mc:Fallback>
              </mc:AlternateContent>
            </w:r>
          </w:p>
          <w:p w14:paraId="780B77A5" w14:textId="77777777" w:rsidR="00113786" w:rsidRDefault="00113786">
            <w:pPr>
              <w:pStyle w:val="a5"/>
              <w:spacing w:line="340" w:lineRule="exact"/>
              <w:ind w:right="214"/>
              <w:jc w:val="both"/>
              <w:outlineLvl w:val="0"/>
              <w:rPr>
                <w:rFonts w:hAnsi="ＭＳ 明朝"/>
                <w:bCs/>
              </w:rPr>
            </w:pPr>
          </w:p>
          <w:p w14:paraId="6AF9F165" w14:textId="77777777" w:rsidR="00113786" w:rsidRDefault="00113786">
            <w:pPr>
              <w:pStyle w:val="a5"/>
              <w:spacing w:line="340" w:lineRule="exact"/>
              <w:ind w:right="214"/>
              <w:jc w:val="both"/>
              <w:outlineLvl w:val="0"/>
              <w:rPr>
                <w:rFonts w:hAnsi="ＭＳ 明朝"/>
                <w:bCs/>
              </w:rPr>
            </w:pPr>
          </w:p>
          <w:p w14:paraId="11AEA4A8" w14:textId="77777777" w:rsidR="00113786" w:rsidRDefault="00136C8E">
            <w:pPr>
              <w:pStyle w:val="a5"/>
              <w:spacing w:line="340" w:lineRule="exact"/>
              <w:ind w:right="214"/>
              <w:jc w:val="center"/>
              <w:outlineLvl w:val="0"/>
              <w:rPr>
                <w:rFonts w:hAnsi="ＭＳ 明朝"/>
                <w:bCs/>
              </w:rPr>
            </w:pPr>
            <w:r>
              <w:rPr>
                <w:noProof/>
              </w:rPr>
              <w:drawing>
                <wp:inline distT="0" distB="0" distL="0" distR="0" wp14:anchorId="1916C62B" wp14:editId="19BD16C6">
                  <wp:extent cx="5536565" cy="3050540"/>
                  <wp:effectExtent l="0" t="0" r="6985"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pic:cNvPicPr>
                            <a:picLocks noChangeAspect="1"/>
                          </pic:cNvPicPr>
                        </pic:nvPicPr>
                        <pic:blipFill>
                          <a:blip r:embed="rId13"/>
                          <a:srcRect l="5569" t="7003" r="3961" b="4372"/>
                          <a:stretch>
                            <a:fillRect/>
                          </a:stretch>
                        </pic:blipFill>
                        <pic:spPr>
                          <a:xfrm>
                            <a:off x="0" y="0"/>
                            <a:ext cx="5536738" cy="3050706"/>
                          </a:xfrm>
                          <a:prstGeom prst="rect">
                            <a:avLst/>
                          </a:prstGeom>
                          <a:ln>
                            <a:noFill/>
                          </a:ln>
                        </pic:spPr>
                      </pic:pic>
                    </a:graphicData>
                  </a:graphic>
                </wp:inline>
              </w:drawing>
            </w:r>
          </w:p>
          <w:p w14:paraId="73EF8956" w14:textId="77777777" w:rsidR="00113786" w:rsidRDefault="00113786">
            <w:pPr>
              <w:pStyle w:val="a5"/>
              <w:spacing w:line="340" w:lineRule="exact"/>
              <w:ind w:right="214"/>
              <w:jc w:val="both"/>
              <w:outlineLvl w:val="0"/>
              <w:rPr>
                <w:rFonts w:hAnsi="ＭＳ 明朝"/>
                <w:bCs/>
              </w:rPr>
            </w:pPr>
          </w:p>
          <w:p w14:paraId="47748CF2" w14:textId="77777777" w:rsidR="00113786" w:rsidRDefault="00113786">
            <w:pPr>
              <w:pStyle w:val="a5"/>
              <w:spacing w:line="340" w:lineRule="exact"/>
              <w:ind w:right="214"/>
              <w:jc w:val="both"/>
              <w:outlineLvl w:val="0"/>
              <w:rPr>
                <w:rFonts w:hAnsi="ＭＳ 明朝"/>
                <w:bCs/>
              </w:rPr>
            </w:pPr>
          </w:p>
        </w:tc>
      </w:tr>
    </w:tbl>
    <w:p w14:paraId="60E52A82" w14:textId="77777777" w:rsidR="00113786" w:rsidRDefault="00113786">
      <w:pPr>
        <w:pStyle w:val="a5"/>
        <w:spacing w:line="340" w:lineRule="exact"/>
        <w:ind w:right="214"/>
        <w:jc w:val="both"/>
        <w:outlineLvl w:val="0"/>
        <w:rPr>
          <w:rFonts w:hAnsi="ＭＳ 明朝"/>
          <w:bC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78EA2B1" w14:textId="77777777">
        <w:tc>
          <w:tcPr>
            <w:tcW w:w="9628" w:type="dxa"/>
            <w:shd w:val="clear" w:color="auto" w:fill="auto"/>
          </w:tcPr>
          <w:p w14:paraId="529C9B69" w14:textId="77777777" w:rsidR="00113786" w:rsidRDefault="00136C8E">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鳥取会場</w:t>
            </w:r>
          </w:p>
          <w:p w14:paraId="5D02F158" w14:textId="77777777" w:rsidR="00113786" w:rsidRDefault="00136C8E">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株式会社エスジーズ　鳥取支店　（サンイン技術コンサルタントから社名変更）</w:t>
            </w:r>
          </w:p>
          <w:p w14:paraId="54F1B3E1" w14:textId="77777777" w:rsidR="00113786" w:rsidRDefault="00136C8E">
            <w:pPr>
              <w:pStyle w:val="a5"/>
              <w:spacing w:line="340" w:lineRule="exact"/>
              <w:ind w:left="360" w:right="214"/>
              <w:jc w:val="both"/>
              <w:outlineLvl w:val="0"/>
              <w:rPr>
                <w:rFonts w:hAnsi="ＭＳ 明朝"/>
                <w:bCs/>
              </w:rPr>
            </w:pPr>
            <w:r>
              <w:rPr>
                <w:rFonts w:ascii="ＭＳ ゴシック" w:eastAsia="ＭＳ ゴシック" w:hAnsi="ＭＳ ゴシック" w:hint="eastAsia"/>
                <w:bCs/>
                <w:sz w:val="21"/>
                <w:szCs w:val="21"/>
              </w:rPr>
              <w:t>鳥取市若葉台南1丁目11番地　TEL：0857-38-6111</w:t>
            </w:r>
          </w:p>
        </w:tc>
      </w:tr>
      <w:tr w:rsidR="00113786" w14:paraId="3CFD7451" w14:textId="77777777">
        <w:trPr>
          <w:trHeight w:val="6329"/>
        </w:trPr>
        <w:tc>
          <w:tcPr>
            <w:tcW w:w="9628" w:type="dxa"/>
            <w:shd w:val="clear" w:color="auto" w:fill="auto"/>
          </w:tcPr>
          <w:p w14:paraId="160445FB" w14:textId="77777777" w:rsidR="00113786" w:rsidRDefault="00136C8E">
            <w:pPr>
              <w:pStyle w:val="a5"/>
              <w:spacing w:line="340" w:lineRule="exact"/>
              <w:ind w:right="214"/>
              <w:jc w:val="both"/>
              <w:outlineLvl w:val="0"/>
              <w:rPr>
                <w:rFonts w:hAnsi="ＭＳ 明朝"/>
                <w:bCs/>
              </w:rPr>
            </w:pPr>
            <w:r>
              <w:rPr>
                <w:noProof/>
              </w:rPr>
              <mc:AlternateContent>
                <mc:Choice Requires="wps">
                  <w:drawing>
                    <wp:anchor distT="0" distB="0" distL="114300" distR="114300" simplePos="0" relativeHeight="251720704" behindDoc="0" locked="0" layoutInCell="1" allowOverlap="1" wp14:anchorId="061F686C" wp14:editId="7DF5BD70">
                      <wp:simplePos x="0" y="0"/>
                      <wp:positionH relativeFrom="column">
                        <wp:posOffset>10795</wp:posOffset>
                      </wp:positionH>
                      <wp:positionV relativeFrom="paragraph">
                        <wp:posOffset>113665</wp:posOffset>
                      </wp:positionV>
                      <wp:extent cx="5861050" cy="3803650"/>
                      <wp:effectExtent l="0" t="0" r="0" b="6350"/>
                      <wp:wrapNone/>
                      <wp:docPr id="21" name="テキスト ボックス 21"/>
                      <wp:cNvGraphicFramePr/>
                      <a:graphic xmlns:a="http://schemas.openxmlformats.org/drawingml/2006/main">
                        <a:graphicData uri="http://schemas.microsoft.com/office/word/2010/wordprocessingShape">
                          <wps:wsp>
                            <wps:cNvSpPr txBox="1"/>
                            <wps:spPr>
                              <a:xfrm>
                                <a:off x="0" y="0"/>
                                <a:ext cx="5861050" cy="3803650"/>
                              </a:xfrm>
                              <a:prstGeom prst="rect">
                                <a:avLst/>
                              </a:prstGeom>
                              <a:noFill/>
                              <a:ln w="6350">
                                <a:noFill/>
                              </a:ln>
                            </wps:spPr>
                            <wps:txb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4"/>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アクセス：鳥取駅より南へ車で約20分（※専用駐車場あり）</w:t>
                                  </w:r>
                                </w:p>
                                <w:p w14:paraId="3EA89D53" w14:textId="77777777" w:rsidR="00113786" w:rsidRDefault="00113786">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1F686C" id="テキスト ボックス 21" o:spid="_x0000_s1030" type="#_x0000_t202" style="position:absolute;left:0;text-align:left;margin-left:.85pt;margin-top:8.95pt;width:461.5pt;height:29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" filled="f" stroked="f" strokeweight=".5pt">
                      <v:textbo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5"/>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アクセス：鳥取駅より南へ車で約20分（※専用駐車場あり）</w:t>
                            </w:r>
                          </w:p>
                          <w:p w14:paraId="3EA89D53" w14:textId="77777777" w:rsidR="00113786" w:rsidRDefault="00113786">
                            <w:pPr>
                              <w:jc w:val="center"/>
                              <w:rPr>
                                <w:rFonts w:ascii="ＭＳ ゴシック" w:eastAsia="ＭＳ ゴシック" w:hAnsi="ＭＳ ゴシック"/>
                              </w:rPr>
                            </w:pPr>
                          </w:p>
                        </w:txbxContent>
                      </v:textbox>
                    </v:shape>
                  </w:pict>
                </mc:Fallback>
              </mc:AlternateContent>
            </w:r>
          </w:p>
        </w:tc>
      </w:tr>
    </w:tbl>
    <w:p w14:paraId="626421DD" w14:textId="77777777" w:rsidR="00113786" w:rsidRDefault="00113786">
      <w:pPr>
        <w:pStyle w:val="a5"/>
        <w:spacing w:line="340" w:lineRule="exact"/>
        <w:ind w:right="214"/>
        <w:jc w:val="both"/>
        <w:outlineLvl w:val="0"/>
        <w:rPr>
          <w:rFonts w:hAnsi="ＭＳ 明朝"/>
          <w:bCs/>
        </w:rPr>
      </w:pPr>
    </w:p>
    <w:tbl>
      <w:tblPr>
        <w:tblpPr w:leftFromText="142" w:rightFromText="142" w:vertAnchor="text" w:horzAnchor="margin" w:tblpY="6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1CFC8E2B" w14:textId="77777777">
        <w:tc>
          <w:tcPr>
            <w:tcW w:w="9628" w:type="dxa"/>
            <w:shd w:val="clear" w:color="auto" w:fill="auto"/>
          </w:tcPr>
          <w:p w14:paraId="3673FE57"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1AF12E64"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テクノアークしまね（特別会議室）</w:t>
            </w:r>
          </w:p>
          <w:p w14:paraId="318D838D"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113786" w14:paraId="739B891E" w14:textId="77777777">
        <w:trPr>
          <w:trHeight w:val="6338"/>
        </w:trPr>
        <w:tc>
          <w:tcPr>
            <w:tcW w:w="9628" w:type="dxa"/>
            <w:shd w:val="clear" w:color="auto" w:fill="auto"/>
          </w:tcPr>
          <w:p w14:paraId="1FE6C836" w14:textId="77777777" w:rsidR="00113786" w:rsidRDefault="00136C8E">
            <w:pPr>
              <w:pStyle w:val="a5"/>
              <w:spacing w:line="340" w:lineRule="exact"/>
              <w:ind w:right="214"/>
              <w:jc w:val="both"/>
              <w:outlineLvl w:val="0"/>
              <w:rPr>
                <w:rFonts w:hAnsi="ＭＳ 明朝"/>
                <w:bCs/>
              </w:rPr>
            </w:pPr>
            <w:r>
              <w:rPr>
                <w:noProof/>
              </w:rPr>
              <w:drawing>
                <wp:anchor distT="0" distB="0" distL="114300" distR="114300" simplePos="0" relativeHeight="251738112" behindDoc="1" locked="0" layoutInCell="1" allowOverlap="1" wp14:anchorId="57717975" wp14:editId="374D5C70">
                  <wp:simplePos x="0" y="0"/>
                  <wp:positionH relativeFrom="column">
                    <wp:posOffset>3023235</wp:posOffset>
                  </wp:positionH>
                  <wp:positionV relativeFrom="paragraph">
                    <wp:posOffset>823595</wp:posOffset>
                  </wp:positionV>
                  <wp:extent cx="2912745" cy="3034030"/>
                  <wp:effectExtent l="0" t="0" r="1905" b="0"/>
                  <wp:wrapThrough wrapText="bothSides">
                    <wp:wrapPolygon edited="0">
                      <wp:start x="0" y="0"/>
                      <wp:lineTo x="0" y="21428"/>
                      <wp:lineTo x="21473" y="21428"/>
                      <wp:lineTo x="21473" y="0"/>
                      <wp:lineTo x="0" y="0"/>
                    </wp:wrapPolygon>
                  </wp:wrapThrough>
                  <wp:docPr id="358"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descr="テクノアーク写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2745" cy="303403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DE013D9" wp14:editId="08663989">
                  <wp:simplePos x="0" y="0"/>
                  <wp:positionH relativeFrom="column">
                    <wp:posOffset>-18415</wp:posOffset>
                  </wp:positionH>
                  <wp:positionV relativeFrom="paragraph">
                    <wp:posOffset>59690</wp:posOffset>
                  </wp:positionV>
                  <wp:extent cx="2912110" cy="3941445"/>
                  <wp:effectExtent l="0" t="0" r="2540" b="1905"/>
                  <wp:wrapThrough wrapText="bothSides">
                    <wp:wrapPolygon edited="0">
                      <wp:start x="0" y="0"/>
                      <wp:lineTo x="0" y="21506"/>
                      <wp:lineTo x="21478" y="21506"/>
                      <wp:lineTo x="21478" y="0"/>
                      <wp:lineTo x="0" y="0"/>
                    </wp:wrapPolygon>
                  </wp:wrapThrough>
                  <wp:docPr id="357"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descr="ソフトビジネスパー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2110" cy="3941445"/>
                          </a:xfrm>
                          <a:prstGeom prst="rect">
                            <a:avLst/>
                          </a:prstGeom>
                          <a:noFill/>
                          <a:ln>
                            <a:noFill/>
                          </a:ln>
                        </pic:spPr>
                      </pic:pic>
                    </a:graphicData>
                  </a:graphic>
                </wp:anchor>
              </w:drawing>
            </w:r>
          </w:p>
        </w:tc>
      </w:tr>
    </w:tbl>
    <w:p w14:paraId="30E84B5F" w14:textId="77777777" w:rsidR="00113786" w:rsidRDefault="00113786">
      <w:pPr>
        <w:widowControl/>
        <w:jc w:val="left"/>
        <w:rPr>
          <w:rFonts w:hAnsi="ＭＳ 明朝"/>
          <w:bCs/>
        </w:rPr>
      </w:pPr>
    </w:p>
    <w:tbl>
      <w:tblPr>
        <w:tblStyle w:val="af3"/>
        <w:tblW w:w="9628" w:type="dxa"/>
        <w:tblLayout w:type="fixed"/>
        <w:tblLook w:val="04A0" w:firstRow="1" w:lastRow="0" w:firstColumn="1" w:lastColumn="0" w:noHBand="0" w:noVBand="1"/>
      </w:tblPr>
      <w:tblGrid>
        <w:gridCol w:w="9628"/>
      </w:tblGrid>
      <w:tr w:rsidR="00113786" w14:paraId="048BF8B9" w14:textId="77777777">
        <w:tc>
          <w:tcPr>
            <w:tcW w:w="9628" w:type="dxa"/>
          </w:tcPr>
          <w:p w14:paraId="5AA03E92"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山口会場</w:t>
            </w:r>
          </w:p>
          <w:p w14:paraId="508D56AE" w14:textId="77777777" w:rsidR="00113786" w:rsidRDefault="00136C8E">
            <w:pPr>
              <w:pStyle w:val="a5"/>
              <w:spacing w:line="340" w:lineRule="exact"/>
              <w:ind w:left="360" w:right="1094"/>
              <w:jc w:val="both"/>
              <w:outlineLvl w:val="0"/>
              <w:rPr>
                <w:rFonts w:ascii="ＭＳ ゴシック" w:eastAsia="ＭＳ ゴシック" w:hAnsi="ＭＳ ゴシック"/>
              </w:rPr>
            </w:pPr>
            <w:r>
              <w:rPr>
                <w:rFonts w:ascii="ＭＳ ゴシック" w:eastAsia="ＭＳ ゴシック" w:hAnsi="ＭＳ ゴシック" w:hint="eastAsia"/>
              </w:rPr>
              <w:t xml:space="preserve">トキワコンサルタント㈱　</w:t>
            </w:r>
          </w:p>
          <w:p w14:paraId="594343C6"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rPr>
              <w:t>山口県宇部市 大字山中700番地-10</w:t>
            </w:r>
          </w:p>
        </w:tc>
      </w:tr>
      <w:tr w:rsidR="00113786" w14:paraId="31F24F15" w14:textId="77777777">
        <w:trPr>
          <w:trHeight w:val="6176"/>
        </w:trPr>
        <w:tc>
          <w:tcPr>
            <w:tcW w:w="9628" w:type="dxa"/>
          </w:tcPr>
          <w:p w14:paraId="08D17301" w14:textId="77777777" w:rsidR="00113786" w:rsidRDefault="00136C8E">
            <w:pPr>
              <w:pStyle w:val="a5"/>
              <w:spacing w:line="340" w:lineRule="exact"/>
              <w:ind w:right="214"/>
              <w:jc w:val="both"/>
              <w:outlineLvl w:val="0"/>
              <w:rPr>
                <w:rFonts w:hAnsi="ＭＳ 明朝"/>
                <w:bCs/>
              </w:rPr>
            </w:pPr>
            <w:r>
              <w:rPr>
                <w:rFonts w:hAnsi="ＭＳ 明朝"/>
                <w:bCs/>
                <w:noProof/>
              </w:rPr>
              <w:drawing>
                <wp:anchor distT="0" distB="0" distL="114300" distR="114300" simplePos="0" relativeHeight="251736064" behindDoc="1" locked="0" layoutInCell="1" allowOverlap="1" wp14:anchorId="54B9FE1B" wp14:editId="7E563AA1">
                  <wp:simplePos x="0" y="0"/>
                  <wp:positionH relativeFrom="column">
                    <wp:posOffset>520065</wp:posOffset>
                  </wp:positionH>
                  <wp:positionV relativeFrom="paragraph">
                    <wp:posOffset>155575</wp:posOffset>
                  </wp:positionV>
                  <wp:extent cx="5205095" cy="3156585"/>
                  <wp:effectExtent l="0" t="0" r="0" b="5715"/>
                  <wp:wrapTopAndBottom/>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05095" cy="3156585"/>
                          </a:xfrm>
                          <a:prstGeom prst="rect">
                            <a:avLst/>
                          </a:prstGeom>
                          <a:noFill/>
                          <a:ln>
                            <a:noFill/>
                          </a:ln>
                        </pic:spPr>
                      </pic:pic>
                    </a:graphicData>
                  </a:graphic>
                </wp:anchor>
              </w:drawing>
            </w:r>
          </w:p>
          <w:p w14:paraId="66359DC4" w14:textId="77777777" w:rsidR="00113786" w:rsidRDefault="00136C8E">
            <w:pPr>
              <w:pStyle w:val="a5"/>
              <w:spacing w:line="340" w:lineRule="exact"/>
              <w:ind w:right="214" w:firstLineChars="1300" w:firstLine="2860"/>
              <w:jc w:val="both"/>
              <w:outlineLvl w:val="0"/>
              <w:rPr>
                <w:rFonts w:ascii="ＭＳ ゴシック" w:eastAsia="ＭＳ ゴシック" w:hAnsi="ＭＳ ゴシック"/>
                <w:bCs/>
              </w:rPr>
            </w:pPr>
            <w:r>
              <w:rPr>
                <w:rFonts w:ascii="ＭＳ ゴシック" w:eastAsia="ＭＳ ゴシック" w:hAnsi="ＭＳ ゴシック" w:hint="eastAsia"/>
              </w:rPr>
              <w:t>アクセス：新山口駅より西へ車で約20分</w:t>
            </w:r>
          </w:p>
        </w:tc>
      </w:tr>
      <w:bookmarkEnd w:id="3"/>
    </w:tbl>
    <w:p w14:paraId="37D09B2B" w14:textId="77777777" w:rsidR="00113786" w:rsidRDefault="00113786">
      <w:pPr>
        <w:pStyle w:val="a5"/>
        <w:spacing w:line="340" w:lineRule="exact"/>
        <w:ind w:right="214"/>
        <w:jc w:val="both"/>
        <w:outlineLvl w:val="0"/>
        <w:rPr>
          <w:rFonts w:ascii="Arial" w:eastAsia="ＭＳ ゴシック" w:hAnsi="Arial" w:cs="Arial"/>
          <w:sz w:val="24"/>
        </w:rPr>
      </w:pPr>
    </w:p>
    <w:sectPr w:rsidR="00113786">
      <w:pgSz w:w="11906" w:h="16838"/>
      <w:pgMar w:top="851" w:right="1134" w:bottom="284" w:left="1134"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8C78A" w14:textId="77777777" w:rsidR="00210610" w:rsidRDefault="00210610" w:rsidP="006B67FB">
      <w:r>
        <w:separator/>
      </w:r>
    </w:p>
  </w:endnote>
  <w:endnote w:type="continuationSeparator" w:id="0">
    <w:p w14:paraId="7734B172" w14:textId="77777777" w:rsidR="00210610" w:rsidRDefault="00210610" w:rsidP="006B6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61FE" w14:textId="77777777" w:rsidR="00210610" w:rsidRDefault="00210610" w:rsidP="006B67FB">
      <w:r>
        <w:separator/>
      </w:r>
    </w:p>
  </w:footnote>
  <w:footnote w:type="continuationSeparator" w:id="0">
    <w:p w14:paraId="59DEE961" w14:textId="77777777" w:rsidR="00210610" w:rsidRDefault="00210610" w:rsidP="006B6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8"/>
  <w:bordersDoNotSurroundHeader/>
  <w:bordersDoNotSurroundFooter/>
  <w:proofState w:spelling="clean" w:grammar="clean"/>
  <w:defaultTabStop w:val="840"/>
  <w:drawingGridVerticalSpacing w:val="144"/>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2F9"/>
    <w:rsid w:val="000044AC"/>
    <w:rsid w:val="000063A1"/>
    <w:rsid w:val="00006AB3"/>
    <w:rsid w:val="0001095F"/>
    <w:rsid w:val="00010E49"/>
    <w:rsid w:val="00045CE4"/>
    <w:rsid w:val="000548D0"/>
    <w:rsid w:val="0006064A"/>
    <w:rsid w:val="00060F81"/>
    <w:rsid w:val="000650A6"/>
    <w:rsid w:val="000702B2"/>
    <w:rsid w:val="0007032C"/>
    <w:rsid w:val="00075E2E"/>
    <w:rsid w:val="000822B1"/>
    <w:rsid w:val="00086540"/>
    <w:rsid w:val="0008712B"/>
    <w:rsid w:val="00092A9F"/>
    <w:rsid w:val="00097BC7"/>
    <w:rsid w:val="000A5A7D"/>
    <w:rsid w:val="000B0863"/>
    <w:rsid w:val="000C282B"/>
    <w:rsid w:val="000C599F"/>
    <w:rsid w:val="000C6C4E"/>
    <w:rsid w:val="000E3AA0"/>
    <w:rsid w:val="000E5A1B"/>
    <w:rsid w:val="000E5EF6"/>
    <w:rsid w:val="000E6EE8"/>
    <w:rsid w:val="000F06A8"/>
    <w:rsid w:val="000F42DA"/>
    <w:rsid w:val="000F7A85"/>
    <w:rsid w:val="0010291A"/>
    <w:rsid w:val="00107763"/>
    <w:rsid w:val="00113786"/>
    <w:rsid w:val="00114993"/>
    <w:rsid w:val="00120D7A"/>
    <w:rsid w:val="00125A90"/>
    <w:rsid w:val="00130F4E"/>
    <w:rsid w:val="00133342"/>
    <w:rsid w:val="00133A38"/>
    <w:rsid w:val="00136C8E"/>
    <w:rsid w:val="0013764A"/>
    <w:rsid w:val="00140B34"/>
    <w:rsid w:val="0014174F"/>
    <w:rsid w:val="00144D4F"/>
    <w:rsid w:val="00146387"/>
    <w:rsid w:val="00146D79"/>
    <w:rsid w:val="001500A1"/>
    <w:rsid w:val="0015627C"/>
    <w:rsid w:val="00172B6B"/>
    <w:rsid w:val="001740E8"/>
    <w:rsid w:val="001772E8"/>
    <w:rsid w:val="001868CB"/>
    <w:rsid w:val="0018733B"/>
    <w:rsid w:val="0019749F"/>
    <w:rsid w:val="001A2375"/>
    <w:rsid w:val="001B36D6"/>
    <w:rsid w:val="001C15B8"/>
    <w:rsid w:val="001C3F92"/>
    <w:rsid w:val="001D2089"/>
    <w:rsid w:val="001D3FC1"/>
    <w:rsid w:val="001E389C"/>
    <w:rsid w:val="001E7CF7"/>
    <w:rsid w:val="001F0A27"/>
    <w:rsid w:val="001F690D"/>
    <w:rsid w:val="001F7459"/>
    <w:rsid w:val="0020524E"/>
    <w:rsid w:val="00207E3A"/>
    <w:rsid w:val="00210610"/>
    <w:rsid w:val="00217155"/>
    <w:rsid w:val="00221B47"/>
    <w:rsid w:val="0022274C"/>
    <w:rsid w:val="00224DC9"/>
    <w:rsid w:val="0022543D"/>
    <w:rsid w:val="00227792"/>
    <w:rsid w:val="00235097"/>
    <w:rsid w:val="002363DA"/>
    <w:rsid w:val="00236821"/>
    <w:rsid w:val="002412B7"/>
    <w:rsid w:val="002419F8"/>
    <w:rsid w:val="002523C8"/>
    <w:rsid w:val="002535F3"/>
    <w:rsid w:val="00261D17"/>
    <w:rsid w:val="00263F35"/>
    <w:rsid w:val="00267788"/>
    <w:rsid w:val="00274CE9"/>
    <w:rsid w:val="002757AD"/>
    <w:rsid w:val="00283C3B"/>
    <w:rsid w:val="0028412C"/>
    <w:rsid w:val="002870CC"/>
    <w:rsid w:val="002A2F86"/>
    <w:rsid w:val="002C3B71"/>
    <w:rsid w:val="002C4864"/>
    <w:rsid w:val="002D0ED6"/>
    <w:rsid w:val="002D2021"/>
    <w:rsid w:val="002D6855"/>
    <w:rsid w:val="002E115C"/>
    <w:rsid w:val="002F05BC"/>
    <w:rsid w:val="002F25F9"/>
    <w:rsid w:val="003046B8"/>
    <w:rsid w:val="003071F3"/>
    <w:rsid w:val="003167A4"/>
    <w:rsid w:val="00325FA9"/>
    <w:rsid w:val="0032613B"/>
    <w:rsid w:val="00331F6F"/>
    <w:rsid w:val="0034437A"/>
    <w:rsid w:val="00347BFB"/>
    <w:rsid w:val="00365B2D"/>
    <w:rsid w:val="003855EB"/>
    <w:rsid w:val="00385F40"/>
    <w:rsid w:val="003878F6"/>
    <w:rsid w:val="0039373F"/>
    <w:rsid w:val="00393EFE"/>
    <w:rsid w:val="003A5A4D"/>
    <w:rsid w:val="003A6D65"/>
    <w:rsid w:val="003B253F"/>
    <w:rsid w:val="003C14C1"/>
    <w:rsid w:val="003C587F"/>
    <w:rsid w:val="003D0497"/>
    <w:rsid w:val="003D4A79"/>
    <w:rsid w:val="003E391D"/>
    <w:rsid w:val="003E4D66"/>
    <w:rsid w:val="003E5B63"/>
    <w:rsid w:val="003E65C1"/>
    <w:rsid w:val="003F0791"/>
    <w:rsid w:val="003F3445"/>
    <w:rsid w:val="003F5B10"/>
    <w:rsid w:val="003F6DAB"/>
    <w:rsid w:val="003F7A06"/>
    <w:rsid w:val="004020B6"/>
    <w:rsid w:val="00404CD8"/>
    <w:rsid w:val="0041499B"/>
    <w:rsid w:val="00422A65"/>
    <w:rsid w:val="0043032A"/>
    <w:rsid w:val="00431196"/>
    <w:rsid w:val="00451C2E"/>
    <w:rsid w:val="00457964"/>
    <w:rsid w:val="00480286"/>
    <w:rsid w:val="00484208"/>
    <w:rsid w:val="0049109B"/>
    <w:rsid w:val="004A494F"/>
    <w:rsid w:val="004B7CB6"/>
    <w:rsid w:val="004C05ED"/>
    <w:rsid w:val="004C4515"/>
    <w:rsid w:val="004C5DC4"/>
    <w:rsid w:val="004C6F05"/>
    <w:rsid w:val="004C7866"/>
    <w:rsid w:val="004D2BE2"/>
    <w:rsid w:val="004E79D4"/>
    <w:rsid w:val="005019E0"/>
    <w:rsid w:val="00503399"/>
    <w:rsid w:val="00513749"/>
    <w:rsid w:val="005143F4"/>
    <w:rsid w:val="005157AF"/>
    <w:rsid w:val="005173DE"/>
    <w:rsid w:val="00526E93"/>
    <w:rsid w:val="00542B6D"/>
    <w:rsid w:val="00543F46"/>
    <w:rsid w:val="00543FF9"/>
    <w:rsid w:val="00544B92"/>
    <w:rsid w:val="005502C9"/>
    <w:rsid w:val="00553FED"/>
    <w:rsid w:val="00577840"/>
    <w:rsid w:val="00580009"/>
    <w:rsid w:val="005872EB"/>
    <w:rsid w:val="0059120B"/>
    <w:rsid w:val="00593E42"/>
    <w:rsid w:val="005A3441"/>
    <w:rsid w:val="005A4786"/>
    <w:rsid w:val="005B2B58"/>
    <w:rsid w:val="005B58D9"/>
    <w:rsid w:val="005C63F6"/>
    <w:rsid w:val="005C7E27"/>
    <w:rsid w:val="005D65DD"/>
    <w:rsid w:val="005E42A2"/>
    <w:rsid w:val="005E624B"/>
    <w:rsid w:val="005E66CD"/>
    <w:rsid w:val="005F5D04"/>
    <w:rsid w:val="005F788E"/>
    <w:rsid w:val="00606989"/>
    <w:rsid w:val="006134F9"/>
    <w:rsid w:val="00614364"/>
    <w:rsid w:val="00614730"/>
    <w:rsid w:val="006171EA"/>
    <w:rsid w:val="00623D4A"/>
    <w:rsid w:val="00631F0F"/>
    <w:rsid w:val="00634605"/>
    <w:rsid w:val="0064419F"/>
    <w:rsid w:val="00647406"/>
    <w:rsid w:val="00652A5B"/>
    <w:rsid w:val="0065343B"/>
    <w:rsid w:val="006549FB"/>
    <w:rsid w:val="00673DAD"/>
    <w:rsid w:val="00680CB0"/>
    <w:rsid w:val="006857B6"/>
    <w:rsid w:val="0068642C"/>
    <w:rsid w:val="00692077"/>
    <w:rsid w:val="0069706A"/>
    <w:rsid w:val="006972F5"/>
    <w:rsid w:val="006A29D5"/>
    <w:rsid w:val="006A5EF9"/>
    <w:rsid w:val="006B20C5"/>
    <w:rsid w:val="006B2A68"/>
    <w:rsid w:val="006B67FB"/>
    <w:rsid w:val="006B6D22"/>
    <w:rsid w:val="006B75A1"/>
    <w:rsid w:val="006C2752"/>
    <w:rsid w:val="006C2AEA"/>
    <w:rsid w:val="006D6D8C"/>
    <w:rsid w:val="006D70AF"/>
    <w:rsid w:val="006D7CD1"/>
    <w:rsid w:val="006E225E"/>
    <w:rsid w:val="006E4F22"/>
    <w:rsid w:val="006F02C1"/>
    <w:rsid w:val="00717B99"/>
    <w:rsid w:val="00717DE9"/>
    <w:rsid w:val="00724C46"/>
    <w:rsid w:val="00724E39"/>
    <w:rsid w:val="007254E5"/>
    <w:rsid w:val="0073193E"/>
    <w:rsid w:val="007355BF"/>
    <w:rsid w:val="007366FC"/>
    <w:rsid w:val="00762922"/>
    <w:rsid w:val="00773975"/>
    <w:rsid w:val="0077658F"/>
    <w:rsid w:val="007804D7"/>
    <w:rsid w:val="00782608"/>
    <w:rsid w:val="00784593"/>
    <w:rsid w:val="0079093E"/>
    <w:rsid w:val="00797C33"/>
    <w:rsid w:val="007A663A"/>
    <w:rsid w:val="007B1DFD"/>
    <w:rsid w:val="007B61EC"/>
    <w:rsid w:val="007C11FE"/>
    <w:rsid w:val="007C167B"/>
    <w:rsid w:val="007C300F"/>
    <w:rsid w:val="007C63D8"/>
    <w:rsid w:val="007D1094"/>
    <w:rsid w:val="007D3835"/>
    <w:rsid w:val="007D64E9"/>
    <w:rsid w:val="007D6527"/>
    <w:rsid w:val="007E0329"/>
    <w:rsid w:val="007E2789"/>
    <w:rsid w:val="007E413F"/>
    <w:rsid w:val="007E73D8"/>
    <w:rsid w:val="00802B1E"/>
    <w:rsid w:val="00806BD9"/>
    <w:rsid w:val="00810683"/>
    <w:rsid w:val="0081265B"/>
    <w:rsid w:val="00821C93"/>
    <w:rsid w:val="00822036"/>
    <w:rsid w:val="00825115"/>
    <w:rsid w:val="00830ACA"/>
    <w:rsid w:val="0083393C"/>
    <w:rsid w:val="008531C9"/>
    <w:rsid w:val="00861501"/>
    <w:rsid w:val="0086287F"/>
    <w:rsid w:val="008633A2"/>
    <w:rsid w:val="008633D7"/>
    <w:rsid w:val="00867714"/>
    <w:rsid w:val="00867758"/>
    <w:rsid w:val="00874C92"/>
    <w:rsid w:val="00876FA9"/>
    <w:rsid w:val="008854DB"/>
    <w:rsid w:val="008970CB"/>
    <w:rsid w:val="008A4CED"/>
    <w:rsid w:val="008A6662"/>
    <w:rsid w:val="008A723D"/>
    <w:rsid w:val="008C1B69"/>
    <w:rsid w:val="008E1196"/>
    <w:rsid w:val="00900526"/>
    <w:rsid w:val="009013EB"/>
    <w:rsid w:val="009115EF"/>
    <w:rsid w:val="00911E15"/>
    <w:rsid w:val="00913B9D"/>
    <w:rsid w:val="00916397"/>
    <w:rsid w:val="00917FD4"/>
    <w:rsid w:val="00923385"/>
    <w:rsid w:val="00930CD3"/>
    <w:rsid w:val="00930EC5"/>
    <w:rsid w:val="00940FFC"/>
    <w:rsid w:val="00942321"/>
    <w:rsid w:val="00955727"/>
    <w:rsid w:val="00965EEE"/>
    <w:rsid w:val="00971859"/>
    <w:rsid w:val="00973731"/>
    <w:rsid w:val="00980BAA"/>
    <w:rsid w:val="009922E7"/>
    <w:rsid w:val="00995AED"/>
    <w:rsid w:val="009A6AF6"/>
    <w:rsid w:val="009B365E"/>
    <w:rsid w:val="009C3ECB"/>
    <w:rsid w:val="009C51AA"/>
    <w:rsid w:val="009D4867"/>
    <w:rsid w:val="009D6FDC"/>
    <w:rsid w:val="009D71EF"/>
    <w:rsid w:val="009E7A25"/>
    <w:rsid w:val="009F07D4"/>
    <w:rsid w:val="009F15D0"/>
    <w:rsid w:val="009F53D0"/>
    <w:rsid w:val="009F552D"/>
    <w:rsid w:val="009F7575"/>
    <w:rsid w:val="00A1168D"/>
    <w:rsid w:val="00A239AE"/>
    <w:rsid w:val="00A254DC"/>
    <w:rsid w:val="00A25C0A"/>
    <w:rsid w:val="00A25D7D"/>
    <w:rsid w:val="00A30D71"/>
    <w:rsid w:val="00A34391"/>
    <w:rsid w:val="00A3448F"/>
    <w:rsid w:val="00A36859"/>
    <w:rsid w:val="00A4546F"/>
    <w:rsid w:val="00A46DE3"/>
    <w:rsid w:val="00A46DF3"/>
    <w:rsid w:val="00A57D64"/>
    <w:rsid w:val="00A62B55"/>
    <w:rsid w:val="00A65AAB"/>
    <w:rsid w:val="00A84575"/>
    <w:rsid w:val="00A8630A"/>
    <w:rsid w:val="00A935E3"/>
    <w:rsid w:val="00A9509E"/>
    <w:rsid w:val="00AA115C"/>
    <w:rsid w:val="00AB2410"/>
    <w:rsid w:val="00AB38C0"/>
    <w:rsid w:val="00AC2343"/>
    <w:rsid w:val="00AD5BDC"/>
    <w:rsid w:val="00AD7724"/>
    <w:rsid w:val="00AE2EE0"/>
    <w:rsid w:val="00AF1194"/>
    <w:rsid w:val="00B05F1D"/>
    <w:rsid w:val="00B130B1"/>
    <w:rsid w:val="00B14B1C"/>
    <w:rsid w:val="00B151A8"/>
    <w:rsid w:val="00B20CCB"/>
    <w:rsid w:val="00B30CAD"/>
    <w:rsid w:val="00B41FD5"/>
    <w:rsid w:val="00B468DC"/>
    <w:rsid w:val="00B50B0F"/>
    <w:rsid w:val="00B65A54"/>
    <w:rsid w:val="00B71DE1"/>
    <w:rsid w:val="00B73C09"/>
    <w:rsid w:val="00B73C7C"/>
    <w:rsid w:val="00B83618"/>
    <w:rsid w:val="00B87C23"/>
    <w:rsid w:val="00B930A4"/>
    <w:rsid w:val="00B93CC1"/>
    <w:rsid w:val="00B93EC1"/>
    <w:rsid w:val="00BA311F"/>
    <w:rsid w:val="00BB020A"/>
    <w:rsid w:val="00BB54C3"/>
    <w:rsid w:val="00BB73CC"/>
    <w:rsid w:val="00BB7AAF"/>
    <w:rsid w:val="00BC020C"/>
    <w:rsid w:val="00BC2E47"/>
    <w:rsid w:val="00BC4AD1"/>
    <w:rsid w:val="00BC5C2A"/>
    <w:rsid w:val="00BC5E68"/>
    <w:rsid w:val="00BD1106"/>
    <w:rsid w:val="00BD2DB7"/>
    <w:rsid w:val="00BD32EF"/>
    <w:rsid w:val="00BE2A9F"/>
    <w:rsid w:val="00BF3BB4"/>
    <w:rsid w:val="00C00F66"/>
    <w:rsid w:val="00C020E6"/>
    <w:rsid w:val="00C04A70"/>
    <w:rsid w:val="00C06370"/>
    <w:rsid w:val="00C123AF"/>
    <w:rsid w:val="00C14764"/>
    <w:rsid w:val="00C22CF0"/>
    <w:rsid w:val="00C23D12"/>
    <w:rsid w:val="00C2781A"/>
    <w:rsid w:val="00C32638"/>
    <w:rsid w:val="00C62118"/>
    <w:rsid w:val="00C63A6B"/>
    <w:rsid w:val="00C766F5"/>
    <w:rsid w:val="00C806CF"/>
    <w:rsid w:val="00C8108C"/>
    <w:rsid w:val="00C84B53"/>
    <w:rsid w:val="00C876FB"/>
    <w:rsid w:val="00C87A59"/>
    <w:rsid w:val="00C97FE1"/>
    <w:rsid w:val="00CA0F7B"/>
    <w:rsid w:val="00CB5482"/>
    <w:rsid w:val="00CC1273"/>
    <w:rsid w:val="00CC7081"/>
    <w:rsid w:val="00CF119B"/>
    <w:rsid w:val="00D019B1"/>
    <w:rsid w:val="00D04983"/>
    <w:rsid w:val="00D13A42"/>
    <w:rsid w:val="00D148B3"/>
    <w:rsid w:val="00D16170"/>
    <w:rsid w:val="00D16BC8"/>
    <w:rsid w:val="00D3281C"/>
    <w:rsid w:val="00D37447"/>
    <w:rsid w:val="00D43E86"/>
    <w:rsid w:val="00D4682C"/>
    <w:rsid w:val="00D46C61"/>
    <w:rsid w:val="00D516DA"/>
    <w:rsid w:val="00D56631"/>
    <w:rsid w:val="00D57689"/>
    <w:rsid w:val="00D812E3"/>
    <w:rsid w:val="00D95FFD"/>
    <w:rsid w:val="00DA2893"/>
    <w:rsid w:val="00DB0D4D"/>
    <w:rsid w:val="00DB3B13"/>
    <w:rsid w:val="00DB3D2F"/>
    <w:rsid w:val="00DB549A"/>
    <w:rsid w:val="00DB6EDA"/>
    <w:rsid w:val="00DB7B8B"/>
    <w:rsid w:val="00DD15B8"/>
    <w:rsid w:val="00DD573C"/>
    <w:rsid w:val="00DD72B7"/>
    <w:rsid w:val="00DE38F7"/>
    <w:rsid w:val="00DE6FC9"/>
    <w:rsid w:val="00DE742F"/>
    <w:rsid w:val="00DF04F9"/>
    <w:rsid w:val="00DF7061"/>
    <w:rsid w:val="00E01CAD"/>
    <w:rsid w:val="00E05B3A"/>
    <w:rsid w:val="00E05FF7"/>
    <w:rsid w:val="00E13D75"/>
    <w:rsid w:val="00E30158"/>
    <w:rsid w:val="00E30883"/>
    <w:rsid w:val="00E42B02"/>
    <w:rsid w:val="00E42CFE"/>
    <w:rsid w:val="00E51EA6"/>
    <w:rsid w:val="00E5534F"/>
    <w:rsid w:val="00E56A83"/>
    <w:rsid w:val="00E61B4B"/>
    <w:rsid w:val="00E66F86"/>
    <w:rsid w:val="00E67226"/>
    <w:rsid w:val="00E70D15"/>
    <w:rsid w:val="00E80207"/>
    <w:rsid w:val="00E8491D"/>
    <w:rsid w:val="00E86350"/>
    <w:rsid w:val="00E91C45"/>
    <w:rsid w:val="00E9305C"/>
    <w:rsid w:val="00EA71B5"/>
    <w:rsid w:val="00EA7CC8"/>
    <w:rsid w:val="00EB2212"/>
    <w:rsid w:val="00EB4B99"/>
    <w:rsid w:val="00EB6133"/>
    <w:rsid w:val="00EC29EF"/>
    <w:rsid w:val="00EC3CFC"/>
    <w:rsid w:val="00ED0781"/>
    <w:rsid w:val="00ED2DA5"/>
    <w:rsid w:val="00ED6D00"/>
    <w:rsid w:val="00EE7CB5"/>
    <w:rsid w:val="00EF0B30"/>
    <w:rsid w:val="00F00282"/>
    <w:rsid w:val="00F01FBE"/>
    <w:rsid w:val="00F07902"/>
    <w:rsid w:val="00F124E4"/>
    <w:rsid w:val="00F17A50"/>
    <w:rsid w:val="00F20307"/>
    <w:rsid w:val="00F24BE0"/>
    <w:rsid w:val="00F269D7"/>
    <w:rsid w:val="00F30491"/>
    <w:rsid w:val="00F35B70"/>
    <w:rsid w:val="00F3633E"/>
    <w:rsid w:val="00F363EF"/>
    <w:rsid w:val="00F373F4"/>
    <w:rsid w:val="00F436A8"/>
    <w:rsid w:val="00F46173"/>
    <w:rsid w:val="00F54438"/>
    <w:rsid w:val="00F5605F"/>
    <w:rsid w:val="00F63541"/>
    <w:rsid w:val="00F6493B"/>
    <w:rsid w:val="00F7287D"/>
    <w:rsid w:val="00F73021"/>
    <w:rsid w:val="00F73599"/>
    <w:rsid w:val="00F80211"/>
    <w:rsid w:val="00F85550"/>
    <w:rsid w:val="00F952D9"/>
    <w:rsid w:val="00FA138A"/>
    <w:rsid w:val="00FA41EC"/>
    <w:rsid w:val="00FA4C5A"/>
    <w:rsid w:val="00FB0C4F"/>
    <w:rsid w:val="00FB3377"/>
    <w:rsid w:val="00FB5F1A"/>
    <w:rsid w:val="00FC1B5F"/>
    <w:rsid w:val="00FC5608"/>
    <w:rsid w:val="00FC70E5"/>
    <w:rsid w:val="00FD1C1F"/>
    <w:rsid w:val="00FD255B"/>
    <w:rsid w:val="00FD4E21"/>
    <w:rsid w:val="00FD73BF"/>
    <w:rsid w:val="00FE1AD9"/>
    <w:rsid w:val="00FE46C5"/>
    <w:rsid w:val="00FE5BCB"/>
    <w:rsid w:val="00FE72F9"/>
    <w:rsid w:val="00FF1BF5"/>
    <w:rsid w:val="00FF4806"/>
    <w:rsid w:val="10F8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8F117CB"/>
  <w15:docId w15:val="{578B8155-6E10-46B4-9876-FD0A4F42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lsdException w:name="Date" w:semiHidden="1" w:uiPriority="0" w:qFormat="1"/>
    <w:lsdException w:name="Body Text First Indent" w:semiHidden="1" w:unhideWhenUsed="1"/>
    <w:lsdException w:name="Body Text First Indent 2" w:semiHidden="1" w:unhideWhenUsed="1"/>
    <w:lsdException w:name="Note Heading" w:semiHidden="1"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qFormat/>
    <w:pPr>
      <w:jc w:val="center"/>
    </w:pPr>
    <w:rPr>
      <w:szCs w:val="21"/>
    </w:rPr>
  </w:style>
  <w:style w:type="paragraph" w:styleId="a4">
    <w:name w:val="caption"/>
    <w:basedOn w:val="a"/>
    <w:next w:val="a"/>
    <w:uiPriority w:val="35"/>
    <w:unhideWhenUsed/>
    <w:qFormat/>
    <w:rPr>
      <w:b/>
      <w:bCs/>
      <w:szCs w:val="21"/>
    </w:rPr>
  </w:style>
  <w:style w:type="paragraph" w:styleId="a5">
    <w:name w:val="Closing"/>
    <w:basedOn w:val="a"/>
    <w:link w:val="a6"/>
    <w:qFormat/>
    <w:pPr>
      <w:jc w:val="right"/>
    </w:pPr>
    <w:rPr>
      <w:rFonts w:ascii="ＭＳ 明朝"/>
      <w:color w:val="000000"/>
      <w:sz w:val="22"/>
      <w:szCs w:val="22"/>
    </w:rPr>
  </w:style>
  <w:style w:type="paragraph" w:styleId="a7">
    <w:name w:val="Body Text"/>
    <w:basedOn w:val="a"/>
    <w:semiHidden/>
    <w:qFormat/>
    <w:rPr>
      <w:rFonts w:ascii="ＭＳ 明朝" w:hAnsi="ＭＳ 明朝"/>
      <w:sz w:val="22"/>
      <w:szCs w:val="22"/>
    </w:rPr>
  </w:style>
  <w:style w:type="paragraph" w:styleId="a8">
    <w:name w:val="Date"/>
    <w:basedOn w:val="a"/>
    <w:next w:val="a"/>
    <w:semiHidden/>
    <w:qFormat/>
    <w:rPr>
      <w:rFonts w:ascii="ＭＳ 明朝" w:hAnsi="ＭＳ 明朝"/>
      <w:sz w:val="22"/>
      <w:szCs w:val="22"/>
    </w:rPr>
  </w:style>
  <w:style w:type="paragraph" w:styleId="a9">
    <w:name w:val="footer"/>
    <w:basedOn w:val="a"/>
    <w:unhideWhenUsed/>
    <w:qFormat/>
    <w:pPr>
      <w:tabs>
        <w:tab w:val="center" w:pos="4252"/>
        <w:tab w:val="right" w:pos="8504"/>
      </w:tabs>
      <w:snapToGrid w:val="0"/>
    </w:pPr>
  </w:style>
  <w:style w:type="paragraph" w:styleId="aa">
    <w:name w:val="Plain Text"/>
    <w:basedOn w:val="a"/>
    <w:unhideWhenUsed/>
    <w:pPr>
      <w:jc w:val="left"/>
    </w:pPr>
    <w:rPr>
      <w:rFonts w:ascii="ＭＳ ゴシック" w:eastAsia="ＭＳ ゴシック" w:hAnsi="Courier New" w:cs="Courier New"/>
      <w:sz w:val="20"/>
      <w:szCs w:val="21"/>
    </w:rPr>
  </w:style>
  <w:style w:type="paragraph" w:styleId="ab">
    <w:name w:val="Salutation"/>
    <w:basedOn w:val="a"/>
    <w:next w:val="a"/>
    <w:link w:val="ac"/>
    <w:semiHidden/>
    <w:rPr>
      <w:sz w:val="22"/>
      <w:szCs w:val="22"/>
    </w:rPr>
  </w:style>
  <w:style w:type="paragraph" w:styleId="ad">
    <w:name w:val="Body Text Indent"/>
    <w:basedOn w:val="a"/>
    <w:semiHidden/>
    <w:qFormat/>
    <w:pPr>
      <w:ind w:leftChars="1028" w:left="2159"/>
    </w:pPr>
  </w:style>
  <w:style w:type="paragraph" w:styleId="ae">
    <w:name w:val="Balloon Text"/>
    <w:basedOn w:val="a"/>
    <w:semiHidden/>
    <w:qFormat/>
    <w:rPr>
      <w:rFonts w:ascii="Arial" w:eastAsia="ＭＳ ゴシック" w:hAnsi="Arial"/>
      <w:sz w:val="18"/>
      <w:szCs w:val="18"/>
    </w:rPr>
  </w:style>
  <w:style w:type="paragraph" w:styleId="af">
    <w:name w:val="header"/>
    <w:basedOn w:val="a"/>
    <w:unhideWhenUsed/>
    <w:pPr>
      <w:tabs>
        <w:tab w:val="center" w:pos="4252"/>
        <w:tab w:val="right" w:pos="8504"/>
      </w:tabs>
      <w:snapToGrid w:val="0"/>
    </w:pPr>
  </w:style>
  <w:style w:type="character" w:styleId="af0">
    <w:name w:val="Strong"/>
    <w:qFormat/>
    <w:rPr>
      <w:b/>
      <w:bCs/>
    </w:rPr>
  </w:style>
  <w:style w:type="character" w:styleId="af1">
    <w:name w:val="Hyperlink"/>
    <w:semiHidden/>
    <w:qFormat/>
    <w:rPr>
      <w:b/>
      <w:bCs/>
      <w:color w:val="333399"/>
      <w:u w:val="none"/>
    </w:rPr>
  </w:style>
  <w:style w:type="character" w:styleId="HTML">
    <w:name w:val="HTML Typewriter"/>
    <w:uiPriority w:val="99"/>
    <w:unhideWhenUsed/>
    <w:qFormat/>
    <w:rPr>
      <w:rFonts w:ascii="ＭＳ ゴシック" w:eastAsia="ＭＳ ゴシック" w:hAnsi="ＭＳ ゴシック" w:cs="ＭＳ ゴシック"/>
      <w:sz w:val="24"/>
      <w:szCs w:val="24"/>
    </w:rPr>
  </w:style>
  <w:style w:type="character" w:styleId="af2">
    <w:name w:val="FollowedHyperlink"/>
    <w:semiHidden/>
    <w:qFormat/>
    <w:rPr>
      <w:color w:val="800080"/>
      <w:u w:val="single"/>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ヘッダー (文字)"/>
    <w:semiHidden/>
    <w:qFormat/>
    <w:rPr>
      <w:kern w:val="2"/>
      <w:sz w:val="21"/>
      <w:szCs w:val="24"/>
    </w:rPr>
  </w:style>
  <w:style w:type="character" w:customStyle="1" w:styleId="af5">
    <w:name w:val="フッター (文字)"/>
    <w:semiHidden/>
    <w:rPr>
      <w:kern w:val="2"/>
      <w:sz w:val="21"/>
      <w:szCs w:val="24"/>
    </w:rPr>
  </w:style>
  <w:style w:type="character" w:customStyle="1" w:styleId="1">
    <w:name w:val="(文字) (文字)1"/>
    <w:rPr>
      <w:kern w:val="2"/>
      <w:sz w:val="21"/>
    </w:rPr>
  </w:style>
  <w:style w:type="character" w:customStyle="1" w:styleId="a6">
    <w:name w:val="結語 (文字)"/>
    <w:link w:val="a5"/>
    <w:qFormat/>
    <w:rPr>
      <w:rFonts w:ascii="ＭＳ 明朝"/>
      <w:color w:val="000000"/>
      <w:kern w:val="2"/>
      <w:sz w:val="22"/>
      <w:szCs w:val="22"/>
    </w:rPr>
  </w:style>
  <w:style w:type="character" w:customStyle="1" w:styleId="ac">
    <w:name w:val="挨拶文 (文字)"/>
    <w:link w:val="ab"/>
    <w:semiHidden/>
    <w:qFormat/>
    <w:rPr>
      <w:kern w:val="2"/>
      <w:sz w:val="22"/>
      <w:szCs w:val="22"/>
    </w:rPr>
  </w:style>
  <w:style w:type="character" w:customStyle="1" w:styleId="10">
    <w:name w:val="未解決のメンション1"/>
    <w:uiPriority w:val="99"/>
    <w:unhideWhenUsed/>
    <w:rPr>
      <w:color w:val="605E5C"/>
      <w:shd w:val="clear" w:color="auto" w:fill="E1DFDD"/>
    </w:rPr>
  </w:style>
  <w:style w:type="character" w:customStyle="1" w:styleId="2">
    <w:name w:val="未解決のメンション2"/>
    <w:basedOn w:val="a0"/>
    <w:uiPriority w:val="99"/>
    <w:unhideWhenUsed/>
    <w:qFormat/>
    <w:rPr>
      <w:color w:val="605E5C"/>
      <w:shd w:val="clear" w:color="auto" w:fill="E1DFDD"/>
    </w:rPr>
  </w:style>
  <w:style w:type="character" w:customStyle="1" w:styleId="3">
    <w:name w:val="未解決のメンション3"/>
    <w:basedOn w:val="a0"/>
    <w:uiPriority w:val="99"/>
    <w:unhideWhenUsed/>
    <w:qFormat/>
    <w:rPr>
      <w:color w:val="605E5C"/>
      <w:shd w:val="clear" w:color="auto" w:fill="E1DFDD"/>
    </w:rPr>
  </w:style>
  <w:style w:type="paragraph" w:customStyle="1" w:styleId="11">
    <w:name w:val="リスト段落1"/>
    <w:basedOn w:val="a"/>
    <w:uiPriority w:val="34"/>
    <w:qFormat/>
    <w:pPr>
      <w:ind w:leftChars="400" w:left="840"/>
    </w:pPr>
  </w:style>
  <w:style w:type="character" w:customStyle="1" w:styleId="4">
    <w:name w:val="未解決のメンション4"/>
    <w:basedOn w:val="a0"/>
    <w:uiPriority w:val="99"/>
    <w:unhideWhenUsed/>
    <w:rPr>
      <w:color w:val="605E5C"/>
      <w:shd w:val="clear" w:color="auto" w:fill="E1DFDD"/>
    </w:rPr>
  </w:style>
  <w:style w:type="character" w:customStyle="1" w:styleId="5">
    <w:name w:val="未解決のメンション5"/>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pej-hiro@rapid.ocn.ne.jp"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82-511-030" TargetMode="External"/><Relationship Id="rId5" Type="http://schemas.openxmlformats.org/officeDocument/2006/relationships/settings" Target="settings.xml"/><Relationship Id="rId15" Type="http://schemas.openxmlformats.org/officeDocument/2006/relationships/image" Target="media/image20.png"/><Relationship Id="rId10" Type="http://schemas.openxmlformats.org/officeDocument/2006/relationships/hyperlink" Target="mailto:ipej-hiro@rapid.ocn.ne.jp"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passmarket.yahoo.co.jp/event/show/detail/02sm4fbbnf221.html" TargetMode="Externa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93366D-02E1-4CF8-86D9-EE37351E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461</Words>
  <Characters>2629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creator>okamoto</dc:creator>
  <cp:lastModifiedBy>楠橋 康広</cp:lastModifiedBy>
  <cp:revision>3</cp:revision>
  <cp:lastPrinted>2021-12-24T13:06:00Z</cp:lastPrinted>
  <dcterms:created xsi:type="dcterms:W3CDTF">2021-12-24T13:07:00Z</dcterms:created>
  <dcterms:modified xsi:type="dcterms:W3CDTF">2021-12-24T13:44:00Z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